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323" w:rsidRDefault="00ED7323" w:rsidP="00ED7323"/>
    <w:p w:rsidR="00CE44A1" w:rsidRDefault="00CE44A1" w:rsidP="00CE44A1">
      <w:r>
        <w:t xml:space="preserve">            </w:t>
      </w:r>
      <w:r>
        <w:rPr>
          <w:noProof/>
          <w:lang w:eastAsia="it-IT"/>
        </w:rPr>
        <w:drawing>
          <wp:inline distT="0" distB="0" distL="0" distR="0">
            <wp:extent cx="971550" cy="1057275"/>
            <wp:effectExtent l="19050" t="0" r="0" b="0"/>
            <wp:docPr id="1" name="Immagine 1" descr="C:\Users\rosag\Desktop\loghi\logo (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sag\Desktop\loghi\logo (1).gif"/>
                    <pic:cNvPicPr>
                      <a:picLocks noChangeAspect="1" noChangeArrowheads="1"/>
                    </pic:cNvPicPr>
                  </pic:nvPicPr>
                  <pic:blipFill>
                    <a:blip r:embed="rId4" cstate="print"/>
                    <a:srcRect/>
                    <a:stretch>
                      <a:fillRect/>
                    </a:stretch>
                  </pic:blipFill>
                  <pic:spPr bwMode="auto">
                    <a:xfrm>
                      <a:off x="0" y="0"/>
                      <a:ext cx="971550" cy="1057275"/>
                    </a:xfrm>
                    <a:prstGeom prst="rect">
                      <a:avLst/>
                    </a:prstGeom>
                    <a:noFill/>
                    <a:ln w="9525">
                      <a:noFill/>
                      <a:miter lim="800000"/>
                      <a:headEnd/>
                      <a:tailEnd/>
                    </a:ln>
                  </pic:spPr>
                </pic:pic>
              </a:graphicData>
            </a:graphic>
          </wp:inline>
        </w:drawing>
      </w:r>
    </w:p>
    <w:p w:rsidR="00CE44A1" w:rsidRDefault="00CE44A1" w:rsidP="00CE44A1">
      <w:r>
        <w:t xml:space="preserve">Sezione di Sulmona e </w:t>
      </w:r>
      <w:proofErr w:type="spellStart"/>
      <w:r>
        <w:t>Castel</w:t>
      </w:r>
      <w:proofErr w:type="spellEnd"/>
      <w:r>
        <w:t xml:space="preserve"> di </w:t>
      </w:r>
      <w:proofErr w:type="spellStart"/>
      <w:r>
        <w:t>Sangro</w:t>
      </w:r>
      <w:proofErr w:type="spellEnd"/>
      <w:r>
        <w:tab/>
      </w:r>
      <w:r>
        <w:tab/>
      </w:r>
      <w:r>
        <w:tab/>
      </w:r>
      <w:r>
        <w:tab/>
        <w:t>SULMONA 22  GENNAIO 2021</w:t>
      </w:r>
    </w:p>
    <w:p w:rsidR="00CE44A1" w:rsidRDefault="00CE44A1" w:rsidP="00CE44A1">
      <w:r>
        <w:tab/>
      </w:r>
      <w:r>
        <w:tab/>
      </w:r>
      <w:r>
        <w:tab/>
      </w:r>
      <w:r>
        <w:tab/>
      </w:r>
      <w:r>
        <w:tab/>
      </w:r>
      <w:r>
        <w:tab/>
      </w:r>
      <w:r>
        <w:tab/>
      </w:r>
      <w:r>
        <w:tab/>
      </w:r>
    </w:p>
    <w:p w:rsidR="00CE44A1" w:rsidRDefault="00CE44A1" w:rsidP="00CE44A1">
      <w:r>
        <w:tab/>
      </w:r>
      <w:r>
        <w:tab/>
      </w:r>
      <w:r>
        <w:tab/>
      </w:r>
      <w:r>
        <w:tab/>
      </w:r>
      <w:r>
        <w:tab/>
      </w:r>
      <w:r>
        <w:tab/>
      </w:r>
      <w:r>
        <w:tab/>
      </w:r>
      <w:r>
        <w:tab/>
        <w:t>Alla Presidente Nazionale</w:t>
      </w:r>
    </w:p>
    <w:p w:rsidR="00CE44A1" w:rsidRDefault="00CE44A1" w:rsidP="00CE44A1">
      <w:r>
        <w:tab/>
      </w:r>
      <w:r>
        <w:tab/>
      </w:r>
      <w:r>
        <w:tab/>
      </w:r>
      <w:r>
        <w:tab/>
      </w:r>
      <w:r>
        <w:tab/>
      </w:r>
      <w:r>
        <w:tab/>
      </w:r>
      <w:r>
        <w:tab/>
      </w:r>
      <w:r>
        <w:tab/>
        <w:t xml:space="preserve">    I T A L I A   N O S T R A</w:t>
      </w:r>
    </w:p>
    <w:p w:rsidR="00CE44A1" w:rsidRDefault="00CE44A1" w:rsidP="00CE44A1">
      <w:r>
        <w:tab/>
      </w:r>
      <w:r>
        <w:tab/>
      </w:r>
      <w:r>
        <w:tab/>
      </w:r>
      <w:r>
        <w:tab/>
      </w:r>
      <w:r>
        <w:tab/>
      </w:r>
      <w:r>
        <w:tab/>
      </w:r>
      <w:r>
        <w:tab/>
      </w:r>
      <w:r>
        <w:tab/>
      </w:r>
      <w:r>
        <w:tab/>
        <w:t>-Sede-</w:t>
      </w:r>
    </w:p>
    <w:p w:rsidR="00CE44A1" w:rsidRDefault="00CE44A1" w:rsidP="00CE44A1">
      <w:r>
        <w:tab/>
      </w:r>
      <w:r>
        <w:tab/>
      </w:r>
      <w:r>
        <w:tab/>
      </w:r>
      <w:r>
        <w:tab/>
      </w:r>
      <w:r>
        <w:tab/>
      </w:r>
      <w:r>
        <w:tab/>
        <w:t>E,p.c. Al Presidente del  Consiglio delle Sezioni IN Abruzzo</w:t>
      </w:r>
    </w:p>
    <w:p w:rsidR="00CE44A1" w:rsidRDefault="00CE44A1" w:rsidP="00CE44A1">
      <w:r>
        <w:tab/>
      </w:r>
      <w:r>
        <w:tab/>
      </w:r>
      <w:r>
        <w:tab/>
      </w:r>
      <w:r>
        <w:tab/>
      </w:r>
      <w:r>
        <w:tab/>
      </w:r>
      <w:r>
        <w:tab/>
      </w:r>
      <w:r>
        <w:tab/>
      </w:r>
      <w:r>
        <w:tab/>
      </w:r>
      <w:r>
        <w:tab/>
        <w:t>-Sede-</w:t>
      </w:r>
    </w:p>
    <w:p w:rsidR="00CE44A1" w:rsidRDefault="00CE44A1" w:rsidP="00CE44A1">
      <w:r>
        <w:tab/>
      </w:r>
    </w:p>
    <w:p w:rsidR="00CE44A1" w:rsidRDefault="00CE44A1" w:rsidP="00CE44A1">
      <w:pPr>
        <w:rPr>
          <w:b/>
          <w:sz w:val="36"/>
          <w:szCs w:val="36"/>
        </w:rPr>
      </w:pPr>
      <w:r>
        <w:t>Oggetto: Informativa sul progetto per la costruzione di un</w:t>
      </w:r>
      <w:r w:rsidRPr="003F5F6C">
        <w:rPr>
          <w:sz w:val="36"/>
          <w:szCs w:val="36"/>
        </w:rPr>
        <w:t xml:space="preserve"> </w:t>
      </w:r>
      <w:r w:rsidRPr="003F5F6C">
        <w:rPr>
          <w:b/>
          <w:sz w:val="36"/>
          <w:szCs w:val="36"/>
        </w:rPr>
        <w:t>Parco Letterario Crociano</w:t>
      </w:r>
    </w:p>
    <w:p w:rsidR="00CE44A1" w:rsidRPr="003F5F6C" w:rsidRDefault="00CE44A1" w:rsidP="00CE44A1">
      <w:pPr>
        <w:rPr>
          <w:b/>
          <w:sz w:val="36"/>
          <w:szCs w:val="36"/>
        </w:rPr>
      </w:pPr>
      <w:r>
        <w:rPr>
          <w:b/>
          <w:sz w:val="36"/>
          <w:szCs w:val="36"/>
        </w:rPr>
        <w:tab/>
      </w:r>
      <w:r>
        <w:rPr>
          <w:b/>
          <w:sz w:val="36"/>
          <w:szCs w:val="36"/>
        </w:rPr>
        <w:tab/>
      </w:r>
      <w:r>
        <w:rPr>
          <w:b/>
          <w:sz w:val="36"/>
          <w:szCs w:val="36"/>
        </w:rPr>
        <w:tab/>
      </w:r>
      <w:r>
        <w:rPr>
          <w:b/>
          <w:sz w:val="36"/>
          <w:szCs w:val="36"/>
        </w:rPr>
        <w:tab/>
      </w:r>
      <w:r>
        <w:rPr>
          <w:b/>
          <w:sz w:val="36"/>
          <w:szCs w:val="36"/>
        </w:rPr>
        <w:tab/>
        <w:t>*********</w:t>
      </w:r>
    </w:p>
    <w:p w:rsidR="00CE44A1" w:rsidRPr="00F07384" w:rsidRDefault="00CE44A1" w:rsidP="00CE44A1">
      <w:pPr>
        <w:rPr>
          <w:rFonts w:ascii="Carlito" w:hAnsi="Carlito" w:cs="Carlito"/>
          <w:sz w:val="24"/>
          <w:szCs w:val="24"/>
        </w:rPr>
      </w:pPr>
      <w:r>
        <w:rPr>
          <w:rFonts w:ascii="Carlito" w:hAnsi="Carlito" w:cs="Carlito"/>
          <w:b/>
          <w:sz w:val="24"/>
          <w:szCs w:val="24"/>
          <w:u w:val="single"/>
        </w:rPr>
        <w:t xml:space="preserve">Comune di </w:t>
      </w:r>
      <w:proofErr w:type="spellStart"/>
      <w:r w:rsidRPr="00D05970">
        <w:rPr>
          <w:rFonts w:ascii="Carlito" w:hAnsi="Carlito" w:cs="Carlito"/>
          <w:b/>
          <w:sz w:val="24"/>
          <w:szCs w:val="24"/>
          <w:u w:val="single"/>
        </w:rPr>
        <w:t>Pescasseroli</w:t>
      </w:r>
      <w:proofErr w:type="spellEnd"/>
      <w:r w:rsidRPr="00F07384">
        <w:rPr>
          <w:rFonts w:ascii="Carlito" w:hAnsi="Carlito" w:cs="Carlito"/>
          <w:sz w:val="24"/>
          <w:szCs w:val="24"/>
        </w:rPr>
        <w:t>, paese natale di</w:t>
      </w:r>
      <w:r>
        <w:rPr>
          <w:rFonts w:ascii="Carlito" w:hAnsi="Carlito" w:cs="Carlito"/>
          <w:sz w:val="24"/>
          <w:szCs w:val="24"/>
        </w:rPr>
        <w:t xml:space="preserve"> Benedetto</w:t>
      </w:r>
      <w:r w:rsidRPr="00F07384">
        <w:rPr>
          <w:rFonts w:ascii="Carlito" w:hAnsi="Carlito" w:cs="Carlito"/>
          <w:sz w:val="24"/>
          <w:szCs w:val="24"/>
        </w:rPr>
        <w:t xml:space="preserve"> Croce,</w:t>
      </w:r>
      <w:r>
        <w:rPr>
          <w:rFonts w:ascii="Carlito" w:hAnsi="Carlito" w:cs="Carlito"/>
          <w:sz w:val="24"/>
          <w:szCs w:val="24"/>
        </w:rPr>
        <w:t xml:space="preserve"> Comune di </w:t>
      </w:r>
      <w:r w:rsidRPr="00F07384">
        <w:rPr>
          <w:rFonts w:ascii="Carlito" w:hAnsi="Carlito" w:cs="Carlito"/>
          <w:sz w:val="24"/>
          <w:szCs w:val="24"/>
        </w:rPr>
        <w:t xml:space="preserve"> </w:t>
      </w:r>
      <w:proofErr w:type="spellStart"/>
      <w:r w:rsidRPr="00D05970">
        <w:rPr>
          <w:rFonts w:ascii="Carlito" w:hAnsi="Carlito" w:cs="Carlito"/>
          <w:b/>
          <w:sz w:val="24"/>
          <w:szCs w:val="24"/>
          <w:u w:val="single"/>
        </w:rPr>
        <w:t>Montenerodomo</w:t>
      </w:r>
      <w:proofErr w:type="spellEnd"/>
      <w:r w:rsidRPr="00F07384">
        <w:rPr>
          <w:rFonts w:ascii="Carlito" w:hAnsi="Carlito" w:cs="Carlito"/>
          <w:sz w:val="24"/>
          <w:szCs w:val="24"/>
        </w:rPr>
        <w:t>, da cui proviene la famiglia paterna</w:t>
      </w:r>
      <w:r w:rsidRPr="00D05970">
        <w:rPr>
          <w:rFonts w:ascii="Carlito" w:hAnsi="Carlito" w:cs="Carlito"/>
          <w:b/>
          <w:sz w:val="24"/>
          <w:szCs w:val="24"/>
        </w:rPr>
        <w:t xml:space="preserve">, </w:t>
      </w:r>
      <w:r>
        <w:rPr>
          <w:rFonts w:ascii="Carlito" w:hAnsi="Carlito" w:cs="Carlito"/>
          <w:b/>
          <w:sz w:val="24"/>
          <w:szCs w:val="24"/>
        </w:rPr>
        <w:t xml:space="preserve">Comune di </w:t>
      </w:r>
      <w:proofErr w:type="spellStart"/>
      <w:r w:rsidRPr="00D05970">
        <w:rPr>
          <w:rFonts w:ascii="Carlito" w:hAnsi="Carlito" w:cs="Carlito"/>
          <w:b/>
          <w:sz w:val="24"/>
          <w:szCs w:val="24"/>
          <w:u w:val="single"/>
        </w:rPr>
        <w:t>Raiano</w:t>
      </w:r>
      <w:proofErr w:type="spellEnd"/>
      <w:r w:rsidRPr="00F07384">
        <w:rPr>
          <w:rFonts w:ascii="Carlito" w:hAnsi="Carlito" w:cs="Carlito"/>
          <w:sz w:val="24"/>
          <w:szCs w:val="24"/>
        </w:rPr>
        <w:t>, dove trascorse l’estate per  circa 20 anni</w:t>
      </w:r>
      <w:r>
        <w:rPr>
          <w:rFonts w:ascii="Carlito" w:hAnsi="Carlito" w:cs="Carlito"/>
          <w:sz w:val="24"/>
          <w:szCs w:val="24"/>
        </w:rPr>
        <w:t xml:space="preserve">, enti </w:t>
      </w:r>
      <w:r w:rsidRPr="00D05970">
        <w:rPr>
          <w:rFonts w:ascii="Carlito" w:hAnsi="Carlito" w:cs="Carlito"/>
          <w:sz w:val="24"/>
          <w:szCs w:val="24"/>
          <w:u w:val="single"/>
        </w:rPr>
        <w:t>promotori;</w:t>
      </w:r>
    </w:p>
    <w:p w:rsidR="00CE44A1" w:rsidRPr="00D05970" w:rsidRDefault="00CE44A1" w:rsidP="00CE44A1">
      <w:pPr>
        <w:rPr>
          <w:rFonts w:ascii="Carlito" w:hAnsi="Carlito" w:cs="Carlito"/>
          <w:sz w:val="24"/>
          <w:szCs w:val="24"/>
          <w:u w:val="single"/>
        </w:rPr>
      </w:pPr>
      <w:r w:rsidRPr="00D05970">
        <w:rPr>
          <w:rFonts w:ascii="Carlito" w:hAnsi="Carlito" w:cs="Carlito"/>
          <w:sz w:val="24"/>
          <w:szCs w:val="24"/>
          <w:u w:val="single"/>
        </w:rPr>
        <w:t xml:space="preserve">Comitato organizzatore del Premio Nazionale Benedetto Croce, </w:t>
      </w:r>
      <w:r>
        <w:rPr>
          <w:rFonts w:ascii="Carlito" w:hAnsi="Carlito" w:cs="Carlito"/>
          <w:sz w:val="24"/>
          <w:szCs w:val="24"/>
          <w:u w:val="single"/>
        </w:rPr>
        <w:t xml:space="preserve">Regione Abruzzo, </w:t>
      </w:r>
      <w:r w:rsidRPr="00D05970">
        <w:rPr>
          <w:rFonts w:ascii="Carlito" w:hAnsi="Carlito" w:cs="Carlito"/>
          <w:sz w:val="24"/>
          <w:szCs w:val="24"/>
          <w:u w:val="single"/>
        </w:rPr>
        <w:t>Italia Nostra sezione di Sulmona/</w:t>
      </w:r>
      <w:proofErr w:type="spellStart"/>
      <w:r w:rsidRPr="00D05970">
        <w:rPr>
          <w:rFonts w:ascii="Carlito" w:hAnsi="Carlito" w:cs="Carlito"/>
          <w:sz w:val="24"/>
          <w:szCs w:val="24"/>
          <w:u w:val="single"/>
        </w:rPr>
        <w:t>Castel</w:t>
      </w:r>
      <w:proofErr w:type="spellEnd"/>
      <w:r w:rsidRPr="00D05970">
        <w:rPr>
          <w:rFonts w:ascii="Carlito" w:hAnsi="Carlito" w:cs="Carlito"/>
          <w:sz w:val="24"/>
          <w:szCs w:val="24"/>
          <w:u w:val="single"/>
        </w:rPr>
        <w:t xml:space="preserve"> di </w:t>
      </w:r>
      <w:proofErr w:type="spellStart"/>
      <w:r w:rsidRPr="00D05970">
        <w:rPr>
          <w:rFonts w:ascii="Carlito" w:hAnsi="Carlito" w:cs="Carlito"/>
          <w:sz w:val="24"/>
          <w:szCs w:val="24"/>
          <w:u w:val="single"/>
        </w:rPr>
        <w:t>Sangro</w:t>
      </w:r>
      <w:proofErr w:type="spellEnd"/>
      <w:r w:rsidRPr="00D05970">
        <w:rPr>
          <w:rFonts w:ascii="Carlito" w:hAnsi="Carlito" w:cs="Carlito"/>
          <w:sz w:val="24"/>
          <w:szCs w:val="24"/>
          <w:u w:val="single"/>
        </w:rPr>
        <w:t xml:space="preserve">,  </w:t>
      </w:r>
      <w:proofErr w:type="spellStart"/>
      <w:r w:rsidRPr="00D05970">
        <w:rPr>
          <w:rFonts w:ascii="Carlito" w:hAnsi="Carlito" w:cs="Carlito"/>
          <w:sz w:val="24"/>
          <w:szCs w:val="24"/>
          <w:u w:val="single"/>
        </w:rPr>
        <w:t>Pnalm</w:t>
      </w:r>
      <w:proofErr w:type="spellEnd"/>
      <w:r w:rsidRPr="00D05970">
        <w:rPr>
          <w:rFonts w:ascii="Carlito" w:hAnsi="Carlito" w:cs="Carlito"/>
          <w:sz w:val="24"/>
          <w:szCs w:val="24"/>
          <w:u w:val="single"/>
        </w:rPr>
        <w:t>(Parco Nazionale Abruzzo,Lazio,Molise) e  Parco Nazionale della Maiella</w:t>
      </w:r>
      <w:r>
        <w:rPr>
          <w:rFonts w:ascii="Carlito" w:hAnsi="Carlito" w:cs="Carlito"/>
          <w:sz w:val="24"/>
          <w:szCs w:val="24"/>
          <w:u w:val="single"/>
        </w:rPr>
        <w:t xml:space="preserve">, enti </w:t>
      </w:r>
      <w:r w:rsidRPr="00D05970">
        <w:rPr>
          <w:rFonts w:ascii="Carlito" w:hAnsi="Carlito" w:cs="Carlito"/>
          <w:sz w:val="24"/>
          <w:szCs w:val="24"/>
          <w:u w:val="single"/>
        </w:rPr>
        <w:t xml:space="preserve">partecipanti; </w:t>
      </w:r>
    </w:p>
    <w:p w:rsidR="00CE44A1" w:rsidRPr="00F07384" w:rsidRDefault="00CE44A1" w:rsidP="00CE44A1">
      <w:pPr>
        <w:rPr>
          <w:rFonts w:ascii="Carlito" w:hAnsi="Carlito" w:cs="Carlito"/>
          <w:sz w:val="24"/>
          <w:szCs w:val="24"/>
        </w:rPr>
      </w:pPr>
      <w:r w:rsidRPr="00F07384">
        <w:rPr>
          <w:rFonts w:ascii="Carlito" w:hAnsi="Carlito" w:cs="Carlito"/>
          <w:sz w:val="24"/>
          <w:szCs w:val="24"/>
        </w:rPr>
        <w:t xml:space="preserve">hanno espresso l’obiettivo di costruire e realizzare nel tempo il </w:t>
      </w:r>
      <w:r w:rsidRPr="00F07384">
        <w:rPr>
          <w:rFonts w:ascii="Carlito" w:hAnsi="Carlito" w:cs="Carlito"/>
          <w:b/>
          <w:sz w:val="24"/>
          <w:szCs w:val="24"/>
        </w:rPr>
        <w:t>”Parco letterario crociano</w:t>
      </w:r>
      <w:r w:rsidRPr="00F07384">
        <w:rPr>
          <w:rFonts w:ascii="Carlito" w:hAnsi="Carlito" w:cs="Carlito"/>
          <w:sz w:val="24"/>
          <w:szCs w:val="24"/>
        </w:rPr>
        <w:t xml:space="preserve">”unendo le singole attività organizzate e dedicate a Benedetto Croce  in una unica proposta culturale forte che diventi polo di attrazione </w:t>
      </w:r>
      <w:proofErr w:type="spellStart"/>
      <w:r w:rsidRPr="00F07384">
        <w:rPr>
          <w:rFonts w:ascii="Carlito" w:hAnsi="Carlito" w:cs="Carlito"/>
          <w:sz w:val="24"/>
          <w:szCs w:val="24"/>
        </w:rPr>
        <w:t>turistico-culturale</w:t>
      </w:r>
      <w:proofErr w:type="spellEnd"/>
      <w:r w:rsidRPr="00F07384">
        <w:rPr>
          <w:rFonts w:ascii="Carlito" w:hAnsi="Carlito" w:cs="Carlito"/>
          <w:sz w:val="24"/>
          <w:szCs w:val="24"/>
        </w:rPr>
        <w:t>.</w:t>
      </w:r>
    </w:p>
    <w:p w:rsidR="00CE44A1" w:rsidRPr="00F07384" w:rsidRDefault="00CE44A1" w:rsidP="00CE44A1">
      <w:pPr>
        <w:rPr>
          <w:rFonts w:ascii="Carlito" w:hAnsi="Carlito" w:cs="Carlito"/>
          <w:sz w:val="24"/>
          <w:szCs w:val="24"/>
        </w:rPr>
      </w:pPr>
      <w:r w:rsidRPr="00F07384">
        <w:rPr>
          <w:rFonts w:ascii="Carlito" w:hAnsi="Carlito" w:cs="Carlito"/>
          <w:sz w:val="24"/>
          <w:szCs w:val="24"/>
        </w:rPr>
        <w:t xml:space="preserve">Dal Premio  Nazionale di Cultura </w:t>
      </w:r>
      <w:proofErr w:type="spellStart"/>
      <w:r w:rsidRPr="00F07384">
        <w:rPr>
          <w:rFonts w:ascii="Carlito" w:hAnsi="Carlito" w:cs="Carlito"/>
          <w:sz w:val="24"/>
          <w:szCs w:val="24"/>
        </w:rPr>
        <w:t>B.Croce</w:t>
      </w:r>
      <w:proofErr w:type="spellEnd"/>
      <w:r w:rsidRPr="00F07384">
        <w:rPr>
          <w:rFonts w:ascii="Carlito" w:hAnsi="Carlito" w:cs="Carlito"/>
          <w:sz w:val="24"/>
          <w:szCs w:val="24"/>
        </w:rPr>
        <w:t xml:space="preserve"> di </w:t>
      </w:r>
      <w:proofErr w:type="spellStart"/>
      <w:r w:rsidRPr="00F07384">
        <w:rPr>
          <w:rFonts w:ascii="Carlito" w:hAnsi="Carlito" w:cs="Carlito"/>
          <w:sz w:val="24"/>
          <w:szCs w:val="24"/>
        </w:rPr>
        <w:t>Pescasseroli</w:t>
      </w:r>
      <w:proofErr w:type="spellEnd"/>
      <w:r w:rsidRPr="00F07384">
        <w:rPr>
          <w:rFonts w:ascii="Carlito" w:hAnsi="Carlito" w:cs="Carlito"/>
          <w:sz w:val="24"/>
          <w:szCs w:val="24"/>
        </w:rPr>
        <w:t xml:space="preserve">, al rilancio dell’immagine di Palazzo Sipari, all’eredità culturale del binomio Croce/De </w:t>
      </w:r>
      <w:proofErr w:type="spellStart"/>
      <w:r w:rsidRPr="00F07384">
        <w:rPr>
          <w:rFonts w:ascii="Carlito" w:hAnsi="Carlito" w:cs="Carlito"/>
          <w:sz w:val="24"/>
          <w:szCs w:val="24"/>
        </w:rPr>
        <w:t>thomasis</w:t>
      </w:r>
      <w:proofErr w:type="spellEnd"/>
      <w:r w:rsidRPr="00F07384">
        <w:rPr>
          <w:rFonts w:ascii="Carlito" w:hAnsi="Carlito" w:cs="Carlito"/>
          <w:sz w:val="24"/>
          <w:szCs w:val="24"/>
        </w:rPr>
        <w:t xml:space="preserve"> a </w:t>
      </w:r>
      <w:proofErr w:type="spellStart"/>
      <w:r w:rsidRPr="00F07384">
        <w:rPr>
          <w:rFonts w:ascii="Carlito" w:hAnsi="Carlito" w:cs="Carlito"/>
          <w:sz w:val="24"/>
          <w:szCs w:val="24"/>
        </w:rPr>
        <w:t>Montenerodomo</w:t>
      </w:r>
      <w:proofErr w:type="spellEnd"/>
      <w:r w:rsidRPr="00F07384">
        <w:rPr>
          <w:rFonts w:ascii="Carlito" w:hAnsi="Carlito" w:cs="Carlito"/>
          <w:sz w:val="24"/>
          <w:szCs w:val="24"/>
        </w:rPr>
        <w:t xml:space="preserve">, agli studi del rapporto tra Croce e Raffaele </w:t>
      </w:r>
      <w:proofErr w:type="spellStart"/>
      <w:r w:rsidRPr="00F07384">
        <w:rPr>
          <w:rFonts w:ascii="Carlito" w:hAnsi="Carlito" w:cs="Carlito"/>
          <w:sz w:val="24"/>
          <w:szCs w:val="24"/>
        </w:rPr>
        <w:t>Mattioli</w:t>
      </w:r>
      <w:proofErr w:type="spellEnd"/>
      <w:r w:rsidRPr="00F07384">
        <w:rPr>
          <w:rFonts w:ascii="Carlito" w:hAnsi="Carlito" w:cs="Carlito"/>
          <w:sz w:val="24"/>
          <w:szCs w:val="24"/>
        </w:rPr>
        <w:t xml:space="preserve"> a Vasto. Da ciò nasce la proposta di un Parco letterario crociano.</w:t>
      </w:r>
    </w:p>
    <w:p w:rsidR="00CE44A1" w:rsidRPr="00EC25A8" w:rsidRDefault="00CE44A1" w:rsidP="00CE44A1">
      <w:pPr>
        <w:rPr>
          <w:rFonts w:ascii="Carlito" w:hAnsi="Carlito" w:cs="Carlito"/>
          <w:b/>
          <w:sz w:val="24"/>
          <w:szCs w:val="24"/>
          <w:u w:val="single"/>
        </w:rPr>
      </w:pPr>
      <w:r w:rsidRPr="00EC25A8">
        <w:rPr>
          <w:rFonts w:ascii="Carlito" w:hAnsi="Carlito" w:cs="Carlito"/>
          <w:b/>
          <w:sz w:val="24"/>
          <w:szCs w:val="24"/>
          <w:u w:val="single"/>
        </w:rPr>
        <w:t>Perché la presenza di Italia Nostra sezione di Sulmona /</w:t>
      </w:r>
      <w:proofErr w:type="spellStart"/>
      <w:r w:rsidRPr="00EC25A8">
        <w:rPr>
          <w:rFonts w:ascii="Carlito" w:hAnsi="Carlito" w:cs="Carlito"/>
          <w:b/>
          <w:sz w:val="24"/>
          <w:szCs w:val="24"/>
          <w:u w:val="single"/>
        </w:rPr>
        <w:t>Castel</w:t>
      </w:r>
      <w:proofErr w:type="spellEnd"/>
      <w:r w:rsidRPr="00EC25A8">
        <w:rPr>
          <w:rFonts w:ascii="Carlito" w:hAnsi="Carlito" w:cs="Carlito"/>
          <w:b/>
          <w:sz w:val="24"/>
          <w:szCs w:val="24"/>
          <w:u w:val="single"/>
        </w:rPr>
        <w:t xml:space="preserve"> di </w:t>
      </w:r>
      <w:proofErr w:type="spellStart"/>
      <w:r w:rsidRPr="00EC25A8">
        <w:rPr>
          <w:rFonts w:ascii="Carlito" w:hAnsi="Carlito" w:cs="Carlito"/>
          <w:b/>
          <w:sz w:val="24"/>
          <w:szCs w:val="24"/>
          <w:u w:val="single"/>
        </w:rPr>
        <w:t>Sangro</w:t>
      </w:r>
      <w:proofErr w:type="spellEnd"/>
      <w:r w:rsidRPr="00EC25A8">
        <w:rPr>
          <w:rFonts w:ascii="Carlito" w:hAnsi="Carlito" w:cs="Carlito"/>
          <w:b/>
          <w:sz w:val="24"/>
          <w:szCs w:val="24"/>
          <w:u w:val="single"/>
        </w:rPr>
        <w:t xml:space="preserve"> nel progetto?</w:t>
      </w:r>
    </w:p>
    <w:p w:rsidR="00CE44A1" w:rsidRPr="00F07384" w:rsidRDefault="00CE44A1" w:rsidP="00CE44A1">
      <w:pPr>
        <w:rPr>
          <w:rFonts w:ascii="Carlito" w:hAnsi="Carlito" w:cs="Carlito"/>
          <w:sz w:val="24"/>
          <w:szCs w:val="24"/>
        </w:rPr>
      </w:pPr>
      <w:r w:rsidRPr="00F07384">
        <w:rPr>
          <w:rFonts w:ascii="Carlito" w:hAnsi="Carlito" w:cs="Carlito"/>
          <w:sz w:val="24"/>
          <w:szCs w:val="24"/>
        </w:rPr>
        <w:t xml:space="preserve">Le motivazioni sono </w:t>
      </w:r>
      <w:r>
        <w:rPr>
          <w:rFonts w:ascii="Carlito" w:hAnsi="Carlito" w:cs="Carlito"/>
          <w:sz w:val="24"/>
          <w:szCs w:val="24"/>
        </w:rPr>
        <w:t xml:space="preserve">importanti e </w:t>
      </w:r>
      <w:r w:rsidRPr="00F07384">
        <w:rPr>
          <w:rFonts w:ascii="Carlito" w:hAnsi="Carlito" w:cs="Carlito"/>
          <w:sz w:val="24"/>
          <w:szCs w:val="24"/>
        </w:rPr>
        <w:t>molteplici:</w:t>
      </w:r>
    </w:p>
    <w:p w:rsidR="00CE44A1" w:rsidRDefault="00CE44A1" w:rsidP="00CE44A1">
      <w:pPr>
        <w:rPr>
          <w:rFonts w:ascii="Carlito" w:hAnsi="Carlito" w:cs="Carlito"/>
          <w:color w:val="444444"/>
          <w:sz w:val="24"/>
          <w:szCs w:val="24"/>
          <w:shd w:val="clear" w:color="auto" w:fill="FFFFFF"/>
        </w:rPr>
      </w:pPr>
      <w:r w:rsidRPr="00F07384">
        <w:rPr>
          <w:rFonts w:ascii="Carlito" w:hAnsi="Carlito" w:cs="Carlito"/>
          <w:b/>
          <w:color w:val="444444"/>
          <w:sz w:val="24"/>
          <w:szCs w:val="24"/>
          <w:shd w:val="clear" w:color="auto" w:fill="FFFFFF"/>
        </w:rPr>
        <w:t>Benedetto Croce</w:t>
      </w:r>
      <w:r w:rsidRPr="00F07384">
        <w:rPr>
          <w:rFonts w:ascii="Carlito" w:hAnsi="Carlito" w:cs="Carlito"/>
          <w:color w:val="444444"/>
          <w:sz w:val="24"/>
          <w:szCs w:val="24"/>
          <w:shd w:val="clear" w:color="auto" w:fill="FFFFFF"/>
        </w:rPr>
        <w:t xml:space="preserve"> (</w:t>
      </w:r>
      <w:proofErr w:type="spellStart"/>
      <w:r w:rsidRPr="00F07384">
        <w:rPr>
          <w:rFonts w:ascii="Carlito" w:hAnsi="Carlito" w:cs="Carlito"/>
          <w:color w:val="444444"/>
          <w:sz w:val="24"/>
          <w:szCs w:val="24"/>
          <w:shd w:val="clear" w:color="auto" w:fill="FFFFFF"/>
        </w:rPr>
        <w:t>Pescasseroli</w:t>
      </w:r>
      <w:proofErr w:type="spellEnd"/>
      <w:r w:rsidRPr="00F07384">
        <w:rPr>
          <w:rFonts w:ascii="Carlito" w:hAnsi="Carlito" w:cs="Carlito"/>
          <w:color w:val="444444"/>
          <w:sz w:val="24"/>
          <w:szCs w:val="24"/>
          <w:shd w:val="clear" w:color="auto" w:fill="FFFFFF"/>
        </w:rPr>
        <w:t xml:space="preserve"> (AQ) 1866 - Napoli 1952) </w:t>
      </w:r>
      <w:r w:rsidRPr="00D05970">
        <w:rPr>
          <w:rFonts w:ascii="Carlito" w:hAnsi="Carlito" w:cs="Carlito"/>
          <w:b/>
          <w:color w:val="444444"/>
          <w:sz w:val="24"/>
          <w:szCs w:val="24"/>
          <w:shd w:val="clear" w:color="auto" w:fill="FFFFFF"/>
        </w:rPr>
        <w:t>filosofo, storico,illustre uomo politico</w:t>
      </w:r>
      <w:r w:rsidRPr="00F07384">
        <w:rPr>
          <w:rFonts w:ascii="Carlito" w:hAnsi="Carlito" w:cs="Carlito"/>
          <w:color w:val="444444"/>
          <w:sz w:val="24"/>
          <w:szCs w:val="24"/>
          <w:shd w:val="clear" w:color="auto" w:fill="FFFFFF"/>
        </w:rPr>
        <w:t xml:space="preserve">, </w:t>
      </w:r>
      <w:r w:rsidRPr="00D05970">
        <w:rPr>
          <w:rFonts w:ascii="Carlito" w:hAnsi="Carlito" w:cs="Carlito"/>
          <w:b/>
          <w:color w:val="444444"/>
          <w:sz w:val="24"/>
          <w:szCs w:val="24"/>
          <w:shd w:val="clear" w:color="auto" w:fill="FFFFFF"/>
        </w:rPr>
        <w:t xml:space="preserve">critico letterario </w:t>
      </w:r>
      <w:r w:rsidRPr="00D05970">
        <w:rPr>
          <w:rFonts w:ascii="Carlito" w:hAnsi="Carlito" w:cs="Carlito"/>
          <w:b/>
          <w:color w:val="444444"/>
          <w:sz w:val="24"/>
          <w:szCs w:val="24"/>
          <w:u w:val="single"/>
          <w:shd w:val="clear" w:color="auto" w:fill="FFFFFF"/>
        </w:rPr>
        <w:t>abruzzese</w:t>
      </w:r>
      <w:r w:rsidRPr="00F07384">
        <w:rPr>
          <w:rFonts w:ascii="Carlito" w:hAnsi="Carlito" w:cs="Carlito"/>
          <w:color w:val="444444"/>
          <w:sz w:val="24"/>
          <w:szCs w:val="24"/>
          <w:shd w:val="clear" w:color="auto" w:fill="FFFFFF"/>
        </w:rPr>
        <w:t xml:space="preserve">, fu uno dei principali punti di riferimento culturali dell'Italia dal primo </w:t>
      </w:r>
    </w:p>
    <w:p w:rsidR="00CE44A1" w:rsidRPr="00F07384" w:rsidRDefault="00CE44A1" w:rsidP="00CE44A1">
      <w:pPr>
        <w:rPr>
          <w:rFonts w:ascii="Carlito" w:hAnsi="Carlito" w:cs="Carlito"/>
          <w:color w:val="444444"/>
          <w:sz w:val="24"/>
          <w:szCs w:val="24"/>
          <w:shd w:val="clear" w:color="auto" w:fill="FFFFFF"/>
        </w:rPr>
      </w:pPr>
      <w:r w:rsidRPr="00F07384">
        <w:rPr>
          <w:rFonts w:ascii="Carlito" w:hAnsi="Carlito" w:cs="Carlito"/>
          <w:color w:val="444444"/>
          <w:sz w:val="24"/>
          <w:szCs w:val="24"/>
          <w:shd w:val="clear" w:color="auto" w:fill="FFFFFF"/>
        </w:rPr>
        <w:t>dopoguerra al secondo. Fu senatore (1910), Ministro della Pubblica Istruzione (1920-21), Ministro senza portafoglio nel 1943-44;</w:t>
      </w:r>
    </w:p>
    <w:p w:rsidR="00CE44A1" w:rsidRPr="00F07384" w:rsidRDefault="00CE44A1" w:rsidP="00CE44A1">
      <w:pPr>
        <w:rPr>
          <w:rFonts w:ascii="Carlito" w:hAnsi="Carlito" w:cs="Carlito"/>
          <w:i/>
          <w:color w:val="333333"/>
          <w:sz w:val="24"/>
          <w:szCs w:val="24"/>
        </w:rPr>
      </w:pPr>
      <w:r w:rsidRPr="00F07384">
        <w:rPr>
          <w:rFonts w:ascii="Carlito" w:hAnsi="Carlito" w:cs="Carlito"/>
          <w:b/>
          <w:color w:val="444444"/>
          <w:sz w:val="24"/>
          <w:szCs w:val="24"/>
          <w:shd w:val="clear" w:color="auto" w:fill="FFFFFF"/>
        </w:rPr>
        <w:lastRenderedPageBreak/>
        <w:t>Benedetto Croce</w:t>
      </w:r>
      <w:r w:rsidRPr="00F07384">
        <w:rPr>
          <w:rFonts w:ascii="Carlito" w:hAnsi="Carlito" w:cs="Carlito"/>
          <w:color w:val="444444"/>
          <w:sz w:val="24"/>
          <w:szCs w:val="24"/>
          <w:shd w:val="clear" w:color="auto" w:fill="FFFFFF"/>
        </w:rPr>
        <w:t xml:space="preserve"> che del </w:t>
      </w:r>
      <w:r w:rsidRPr="00D05970">
        <w:rPr>
          <w:rFonts w:ascii="Carlito" w:hAnsi="Carlito" w:cs="Carlito"/>
          <w:b/>
          <w:color w:val="444444"/>
          <w:sz w:val="24"/>
          <w:szCs w:val="24"/>
          <w:shd w:val="clear" w:color="auto" w:fill="FFFFFF"/>
        </w:rPr>
        <w:t>parco d’Abruzzo fu grande sostenitore</w:t>
      </w:r>
      <w:r w:rsidRPr="00F07384">
        <w:rPr>
          <w:rFonts w:ascii="Carlito" w:hAnsi="Carlito" w:cs="Carlito"/>
          <w:color w:val="444444"/>
          <w:sz w:val="24"/>
          <w:szCs w:val="24"/>
          <w:shd w:val="clear" w:color="auto" w:fill="FFFFFF"/>
        </w:rPr>
        <w:t xml:space="preserve"> così come del progetto di sviluppo delle montagne e del paesaggio, </w:t>
      </w:r>
      <w:r w:rsidRPr="00F07384">
        <w:rPr>
          <w:rFonts w:ascii="Carlito" w:hAnsi="Carlito" w:cs="Carlito"/>
          <w:sz w:val="24"/>
          <w:szCs w:val="24"/>
        </w:rPr>
        <w:t>“</w:t>
      </w:r>
      <w:r w:rsidRPr="00F07384">
        <w:rPr>
          <w:rFonts w:ascii="Carlito" w:hAnsi="Carlito" w:cs="Carlito"/>
          <w:i/>
          <w:sz w:val="24"/>
          <w:szCs w:val="24"/>
        </w:rPr>
        <w:t>L‘Italia è un paese straordinariamente ricco di opere d’arte e di una storia che ha lasciato profondi segni nel paesaggio.”</w:t>
      </w:r>
      <w:r w:rsidRPr="00F07384">
        <w:rPr>
          <w:rFonts w:cs="Carlito"/>
          <w:i/>
          <w:sz w:val="24"/>
          <w:szCs w:val="24"/>
        </w:rPr>
        <w:t> </w:t>
      </w:r>
      <w:r w:rsidRPr="00F07384">
        <w:rPr>
          <w:rStyle w:val="Enfasigrassetto"/>
          <w:rFonts w:ascii="Carlito" w:hAnsi="Carlito" w:cs="Carlito"/>
          <w:i/>
          <w:sz w:val="24"/>
          <w:szCs w:val="24"/>
          <w:bdr w:val="none" w:sz="0" w:space="0" w:color="auto" w:frame="1"/>
        </w:rPr>
        <w:t>La conservazione del paesaggio e dei beni artistici e culturali, insieme alla nostra lingua, costituiscono di fatto l’italianità, ne assicurano la continuità nella storia</w:t>
      </w:r>
      <w:r w:rsidRPr="00F07384">
        <w:rPr>
          <w:rStyle w:val="Enfasigrassetto"/>
          <w:rFonts w:ascii="Carlito" w:hAnsi="Carlito" w:cs="Carlito"/>
          <w:i/>
          <w:iCs/>
          <w:sz w:val="24"/>
          <w:szCs w:val="24"/>
          <w:bdr w:val="none" w:sz="0" w:space="0" w:color="auto" w:frame="1"/>
        </w:rPr>
        <w:t>.</w:t>
      </w:r>
      <w:r w:rsidRPr="00F07384">
        <w:rPr>
          <w:rStyle w:val="Enfasigrassetto"/>
          <w:rFonts w:cs="Carlito"/>
          <w:i/>
          <w:iCs/>
          <w:sz w:val="24"/>
          <w:szCs w:val="24"/>
          <w:bdr w:val="none" w:sz="0" w:space="0" w:color="auto" w:frame="1"/>
        </w:rPr>
        <w:t> </w:t>
      </w:r>
      <w:r w:rsidRPr="00F07384">
        <w:rPr>
          <w:rFonts w:ascii="Carlito" w:hAnsi="Carlito" w:cs="Carlito"/>
          <w:i/>
          <w:sz w:val="24"/>
          <w:szCs w:val="24"/>
        </w:rPr>
        <w:t>Difendere un paesaggio significa difendere una parte della propria vita, la geografia esistenziale di ciascuno di noi.</w:t>
      </w:r>
      <w:r w:rsidRPr="00F07384">
        <w:rPr>
          <w:rFonts w:cs="Carlito"/>
          <w:i/>
          <w:sz w:val="24"/>
          <w:szCs w:val="24"/>
        </w:rPr>
        <w:t> </w:t>
      </w:r>
      <w:r w:rsidRPr="00F07384">
        <w:rPr>
          <w:rFonts w:ascii="Carlito" w:hAnsi="Carlito" w:cs="Carlito"/>
          <w:i/>
          <w:sz w:val="24"/>
          <w:szCs w:val="24"/>
        </w:rPr>
        <w:t xml:space="preserve"> </w:t>
      </w:r>
      <w:r w:rsidRPr="00F07384">
        <w:rPr>
          <w:rStyle w:val="Enfasigrassetto"/>
          <w:rFonts w:ascii="Carlito" w:hAnsi="Carlito" w:cs="Carlito"/>
          <w:i/>
          <w:color w:val="333333"/>
          <w:sz w:val="24"/>
          <w:szCs w:val="24"/>
          <w:bdr w:val="none" w:sz="0" w:space="0" w:color="auto" w:frame="1"/>
        </w:rPr>
        <w:t>Di qui la sua rilevanza non solo estetica e culturale, ma anche giuridica e politica”. E’ quanto affermò Benedetto Croce  nel presentare  l</w:t>
      </w:r>
      <w:r w:rsidRPr="00F07384">
        <w:rPr>
          <w:rFonts w:ascii="Carlito" w:hAnsi="Carlito" w:cs="Carlito"/>
          <w:i/>
          <w:color w:val="333333"/>
          <w:sz w:val="24"/>
          <w:szCs w:val="24"/>
        </w:rPr>
        <w:t>a prima legge di tutela del paesaggio  che fu emanata nel 1922 e che porta il suo nome, quale ministro della Pubblica Istruzione nell’ultimo governo Giolitti. Nella sua relazione presentata nel 1920 Croce invocava “</w:t>
      </w:r>
      <w:r w:rsidRPr="00F07384">
        <w:rPr>
          <w:rFonts w:ascii="Carlito" w:hAnsi="Carlito" w:cs="Carlito"/>
          <w:i/>
          <w:iCs/>
          <w:color w:val="333333"/>
          <w:sz w:val="24"/>
          <w:szCs w:val="24"/>
          <w:bdr w:val="none" w:sz="0" w:space="0" w:color="auto" w:frame="1"/>
        </w:rPr>
        <w:t>un argine alle devastazioni contro le caratteristiche più note e più amate del nostro suolo</w:t>
      </w:r>
      <w:r w:rsidRPr="00F07384">
        <w:rPr>
          <w:rFonts w:ascii="Carlito" w:hAnsi="Carlito" w:cs="Carlito"/>
          <w:i/>
          <w:color w:val="333333"/>
          <w:sz w:val="24"/>
          <w:szCs w:val="24"/>
        </w:rPr>
        <w:t>», in quanto la necessità di «</w:t>
      </w:r>
      <w:r w:rsidRPr="00F07384">
        <w:rPr>
          <w:rFonts w:ascii="Carlito" w:hAnsi="Carlito" w:cs="Carlito"/>
          <w:i/>
          <w:iCs/>
          <w:color w:val="333333"/>
          <w:sz w:val="24"/>
          <w:szCs w:val="24"/>
          <w:bdr w:val="none" w:sz="0" w:space="0" w:color="auto" w:frame="1"/>
        </w:rPr>
        <w:t>difendere e mettere in valore le maggiori bellezze d’Italia, naturali e artistiche</w:t>
      </w:r>
      <w:r w:rsidRPr="00F07384">
        <w:rPr>
          <w:rFonts w:ascii="Carlito" w:hAnsi="Carlito" w:cs="Carlito"/>
          <w:i/>
          <w:color w:val="333333"/>
          <w:sz w:val="24"/>
          <w:szCs w:val="24"/>
        </w:rPr>
        <w:t>» rispondeva ad «</w:t>
      </w:r>
      <w:r w:rsidRPr="00F07384">
        <w:rPr>
          <w:rFonts w:ascii="Carlito" w:hAnsi="Carlito" w:cs="Carlito"/>
          <w:i/>
          <w:iCs/>
          <w:color w:val="333333"/>
          <w:sz w:val="24"/>
          <w:szCs w:val="24"/>
          <w:bdr w:val="none" w:sz="0" w:space="0" w:color="auto" w:frame="1"/>
        </w:rPr>
        <w:t>alte ragioni morali e non meno importanti ragioni di pubblica economia”</w:t>
      </w:r>
      <w:r w:rsidRPr="00F07384">
        <w:rPr>
          <w:rFonts w:ascii="Carlito" w:hAnsi="Carlito" w:cs="Carlito"/>
          <w:i/>
          <w:color w:val="333333"/>
          <w:sz w:val="24"/>
          <w:szCs w:val="24"/>
        </w:rPr>
        <w:t>. Il paesaggio, suggeriva il filosofo,</w:t>
      </w:r>
      <w:r w:rsidRPr="00F07384">
        <w:rPr>
          <w:rFonts w:ascii="Helvetica" w:hAnsi="Helvetica" w:cs="Carlito"/>
          <w:i/>
          <w:color w:val="333333"/>
          <w:sz w:val="24"/>
          <w:szCs w:val="24"/>
        </w:rPr>
        <w:t> </w:t>
      </w:r>
      <w:r w:rsidRPr="00F07384">
        <w:rPr>
          <w:rFonts w:ascii="Carlito" w:hAnsi="Carlito" w:cs="Carlito"/>
          <w:i/>
          <w:iCs/>
          <w:color w:val="333333"/>
          <w:sz w:val="24"/>
          <w:szCs w:val="24"/>
          <w:bdr w:val="none" w:sz="0" w:space="0" w:color="auto" w:frame="1"/>
        </w:rPr>
        <w:t>“altro non è che la rappresentazione materiale e visibile della patria, coi suoi caratteri fisici particolari (…), formati e pervenuti a noi attraverso la lenta successione dei secoli”.</w:t>
      </w:r>
      <w:r w:rsidRPr="00F07384">
        <w:rPr>
          <w:rFonts w:ascii="inherit" w:hAnsi="inherit" w:cs="Carlito"/>
          <w:i/>
          <w:iCs/>
          <w:color w:val="333333"/>
          <w:sz w:val="24"/>
          <w:szCs w:val="24"/>
          <w:bdr w:val="none" w:sz="0" w:space="0" w:color="auto" w:frame="1"/>
        </w:rPr>
        <w:t> </w:t>
      </w:r>
      <w:r w:rsidRPr="00F07384">
        <w:rPr>
          <w:rFonts w:ascii="Carlito" w:hAnsi="Carlito" w:cs="Carlito"/>
          <w:i/>
          <w:color w:val="333333"/>
          <w:sz w:val="24"/>
          <w:szCs w:val="24"/>
        </w:rPr>
        <w:t xml:space="preserve">E’ da rilevare che questa legge si inseriva in una lunga tradizione di attenzione al patrimonio storico culturale. </w:t>
      </w:r>
      <w:r w:rsidRPr="00F07384">
        <w:rPr>
          <w:rStyle w:val="Enfasigrassetto"/>
          <w:rFonts w:ascii="Carlito" w:hAnsi="Carlito" w:cs="Carlito"/>
          <w:i/>
          <w:color w:val="333333"/>
          <w:sz w:val="24"/>
          <w:szCs w:val="24"/>
          <w:bdr w:val="none" w:sz="0" w:space="0" w:color="auto" w:frame="1"/>
        </w:rPr>
        <w:t>Sulla legge Croce si fondò la legge Bottai del 1939 a protezione delle bellezze naturali,</w:t>
      </w:r>
      <w:r w:rsidRPr="00F07384">
        <w:rPr>
          <w:rFonts w:ascii="Helvetica" w:hAnsi="Helvetica" w:cs="Carlito"/>
          <w:i/>
          <w:color w:val="333333"/>
          <w:sz w:val="24"/>
          <w:szCs w:val="24"/>
        </w:rPr>
        <w:t> </w:t>
      </w:r>
      <w:r w:rsidRPr="00F07384">
        <w:rPr>
          <w:rFonts w:ascii="Carlito" w:hAnsi="Carlito" w:cs="Carlito"/>
          <w:i/>
          <w:color w:val="333333"/>
          <w:sz w:val="24"/>
          <w:szCs w:val="24"/>
        </w:rPr>
        <w:t>di poco successiva e, non a caso, alla legge per la tutela del patrimonio culturale.</w:t>
      </w:r>
    </w:p>
    <w:p w:rsidR="00CE44A1" w:rsidRPr="00F07384" w:rsidRDefault="00CE44A1" w:rsidP="00CE44A1">
      <w:pPr>
        <w:pStyle w:val="Titolo2"/>
        <w:spacing w:before="0"/>
        <w:rPr>
          <w:rFonts w:ascii="Carlito" w:hAnsi="Carlito" w:cs="Carlito"/>
          <w:color w:val="333333"/>
          <w:sz w:val="24"/>
          <w:szCs w:val="24"/>
        </w:rPr>
      </w:pPr>
      <w:r w:rsidRPr="00F07384">
        <w:rPr>
          <w:rFonts w:ascii="Carlito" w:hAnsi="Carlito" w:cs="Carlito"/>
          <w:color w:val="333333"/>
          <w:sz w:val="24"/>
          <w:szCs w:val="24"/>
        </w:rPr>
        <w:t>Con la Costituzione del 1948, il principio della tutela del paesaggio e del patrimonio storico e artistico acquistava dignità di principio fondamentale dello Stato.</w:t>
      </w:r>
      <w:r w:rsidRPr="00F07384">
        <w:rPr>
          <w:rFonts w:ascii="Helvetica" w:hAnsi="Helvetica" w:cs="Carlito"/>
          <w:color w:val="333333"/>
          <w:sz w:val="24"/>
          <w:szCs w:val="24"/>
        </w:rPr>
        <w:t> </w:t>
      </w:r>
    </w:p>
    <w:p w:rsidR="00CE44A1" w:rsidRPr="00F07384" w:rsidRDefault="00CE44A1" w:rsidP="00CE44A1">
      <w:pPr>
        <w:rPr>
          <w:rFonts w:ascii="Carlito" w:hAnsi="Carlito" w:cs="Carlito"/>
          <w:sz w:val="24"/>
          <w:szCs w:val="24"/>
        </w:rPr>
      </w:pPr>
    </w:p>
    <w:p w:rsidR="00CE44A1" w:rsidRPr="00F07384" w:rsidRDefault="00CE44A1" w:rsidP="00CE44A1">
      <w:pPr>
        <w:pStyle w:val="Titolo2"/>
        <w:spacing w:before="0"/>
        <w:rPr>
          <w:rFonts w:ascii="Carlito" w:hAnsi="Carlito" w:cs="Carlito"/>
          <w:b w:val="0"/>
          <w:color w:val="333333"/>
          <w:sz w:val="24"/>
          <w:szCs w:val="24"/>
        </w:rPr>
      </w:pPr>
      <w:r w:rsidRPr="00F07384">
        <w:rPr>
          <w:rFonts w:ascii="Carlito" w:hAnsi="Carlito" w:cs="Carlito"/>
          <w:color w:val="333333"/>
          <w:sz w:val="24"/>
          <w:szCs w:val="24"/>
        </w:rPr>
        <w:t>Benedetto Croce</w:t>
      </w:r>
      <w:r w:rsidRPr="00F07384">
        <w:rPr>
          <w:rFonts w:ascii="Carlito" w:hAnsi="Carlito" w:cs="Carlito"/>
          <w:b w:val="0"/>
          <w:color w:val="333333"/>
          <w:sz w:val="24"/>
          <w:szCs w:val="24"/>
        </w:rPr>
        <w:t xml:space="preserve"> che </w:t>
      </w:r>
      <w:r w:rsidRPr="00EC25A8">
        <w:rPr>
          <w:rFonts w:ascii="Carlito" w:hAnsi="Carlito" w:cs="Carlito"/>
          <w:color w:val="333333"/>
          <w:sz w:val="24"/>
          <w:szCs w:val="24"/>
        </w:rPr>
        <w:t>ha anticipato il concetto di Parco lett</w:t>
      </w:r>
      <w:r w:rsidRPr="00F07384">
        <w:rPr>
          <w:rFonts w:ascii="Carlito" w:hAnsi="Carlito" w:cs="Carlito"/>
          <w:color w:val="333333"/>
          <w:sz w:val="24"/>
          <w:szCs w:val="24"/>
        </w:rPr>
        <w:t>erario</w:t>
      </w:r>
      <w:r w:rsidRPr="00F07384">
        <w:rPr>
          <w:rFonts w:ascii="Carlito" w:hAnsi="Carlito" w:cs="Carlito"/>
          <w:b w:val="0"/>
          <w:color w:val="333333"/>
          <w:sz w:val="24"/>
          <w:szCs w:val="24"/>
        </w:rPr>
        <w:t xml:space="preserve"> quando nel 1928  </w:t>
      </w:r>
      <w:r w:rsidRPr="00F07384">
        <w:rPr>
          <w:rFonts w:ascii="Carlito" w:hAnsi="Carlito" w:cs="Carlito"/>
          <w:color w:val="000000"/>
          <w:sz w:val="24"/>
          <w:szCs w:val="24"/>
        </w:rPr>
        <w:t xml:space="preserve"> </w:t>
      </w:r>
      <w:r w:rsidRPr="00F07384">
        <w:rPr>
          <w:rFonts w:ascii="Carlito" w:hAnsi="Carlito" w:cs="Carlito"/>
          <w:b w:val="0"/>
          <w:color w:val="000000"/>
          <w:sz w:val="24"/>
          <w:szCs w:val="24"/>
        </w:rPr>
        <w:t xml:space="preserve">visitò a </w:t>
      </w:r>
      <w:proofErr w:type="spellStart"/>
      <w:r w:rsidRPr="00F07384">
        <w:rPr>
          <w:rFonts w:ascii="Carlito" w:hAnsi="Carlito" w:cs="Carlito"/>
          <w:b w:val="0"/>
          <w:color w:val="000000"/>
          <w:sz w:val="24"/>
          <w:szCs w:val="24"/>
        </w:rPr>
        <w:t>Valsinni</w:t>
      </w:r>
      <w:proofErr w:type="spellEnd"/>
      <w:r w:rsidRPr="00F07384">
        <w:rPr>
          <w:rFonts w:ascii="Carlito" w:hAnsi="Carlito" w:cs="Carlito"/>
          <w:b w:val="0"/>
          <w:color w:val="000000"/>
          <w:sz w:val="24"/>
          <w:szCs w:val="24"/>
        </w:rPr>
        <w:t xml:space="preserve">, il paese di Isabella Morra, una delle voci liriche più importanti del XVI secolo la cui produzione fu molto apprezzata con l'intento di “vendicare la povera vittima”. Scrive nel suo libro “Isabella Morra e Diego </w:t>
      </w:r>
      <w:proofErr w:type="spellStart"/>
      <w:r w:rsidRPr="00F07384">
        <w:rPr>
          <w:rFonts w:ascii="Carlito" w:hAnsi="Carlito" w:cs="Carlito"/>
          <w:b w:val="0"/>
          <w:color w:val="000000"/>
          <w:sz w:val="24"/>
          <w:szCs w:val="24"/>
        </w:rPr>
        <w:t>Sandoval</w:t>
      </w:r>
      <w:proofErr w:type="spellEnd"/>
      <w:r w:rsidRPr="00F07384">
        <w:rPr>
          <w:rFonts w:ascii="Carlito" w:hAnsi="Carlito" w:cs="Carlito"/>
          <w:b w:val="0"/>
          <w:color w:val="000000"/>
          <w:sz w:val="24"/>
          <w:szCs w:val="24"/>
        </w:rPr>
        <w:t xml:space="preserve"> de Castro”, i cui brani più significativi sono recitati sul palcoscenico: “ed io ho voluto recarmi nei luoghi dove fu vissuta quella breve vita e cantata quella dolorosa poesia”.</w:t>
      </w:r>
      <w:r w:rsidRPr="00F07384">
        <w:rPr>
          <w:rFonts w:ascii="Carlito" w:hAnsi="Carlito" w:cs="Carlito"/>
          <w:b w:val="0"/>
          <w:color w:val="000000"/>
          <w:sz w:val="24"/>
          <w:szCs w:val="24"/>
        </w:rPr>
        <w:br/>
        <w:t xml:space="preserve">“Il Croce non è venuto a </w:t>
      </w:r>
      <w:proofErr w:type="spellStart"/>
      <w:r w:rsidRPr="00F07384">
        <w:rPr>
          <w:rFonts w:ascii="Carlito" w:hAnsi="Carlito" w:cs="Carlito"/>
          <w:b w:val="0"/>
          <w:color w:val="000000"/>
          <w:sz w:val="24"/>
          <w:szCs w:val="24"/>
        </w:rPr>
        <w:t>Valsinni</w:t>
      </w:r>
      <w:proofErr w:type="spellEnd"/>
      <w:r w:rsidRPr="00F07384">
        <w:rPr>
          <w:rFonts w:ascii="Carlito" w:hAnsi="Carlito" w:cs="Carlito"/>
          <w:b w:val="0"/>
          <w:color w:val="000000"/>
          <w:sz w:val="24"/>
          <w:szCs w:val="24"/>
        </w:rPr>
        <w:t xml:space="preserve"> per trovare nuovi documenti ma per appagare un suo intimo desiderio, vedere di persona i luoghi dove ha vissuto Isabella e che sono cantati nelle sue poesie” dichiara un celebre cittadino.</w:t>
      </w:r>
      <w:r w:rsidRPr="00F07384">
        <w:rPr>
          <w:rFonts w:ascii="Carlito" w:hAnsi="Carlito" w:cs="Carlito"/>
          <w:b w:val="0"/>
          <w:color w:val="000000"/>
          <w:sz w:val="24"/>
          <w:szCs w:val="24"/>
        </w:rPr>
        <w:br/>
        <w:t xml:space="preserve">“E questo è proprio lo spirito del </w:t>
      </w:r>
      <w:r>
        <w:rPr>
          <w:rFonts w:ascii="Carlito" w:hAnsi="Carlito" w:cs="Carlito"/>
          <w:b w:val="0"/>
          <w:color w:val="000000"/>
          <w:sz w:val="24"/>
          <w:szCs w:val="24"/>
        </w:rPr>
        <w:t>P</w:t>
      </w:r>
      <w:r w:rsidRPr="00F07384">
        <w:rPr>
          <w:rFonts w:ascii="Carlito" w:hAnsi="Carlito" w:cs="Carlito"/>
          <w:b w:val="0"/>
          <w:color w:val="000000"/>
          <w:sz w:val="24"/>
          <w:szCs w:val="24"/>
        </w:rPr>
        <w:t xml:space="preserve">arco Letterario, quello di invogliare la gente a visitare i luoghi della cultura”. Il Croce ha, senza dubbio, anticipato il concetto di Parco Letterario, richiamando l'importanza di un’artista la cui vita e le opere sono indissolubilmente legate e ispirate dal luogo </w:t>
      </w:r>
      <w:proofErr w:type="spellStart"/>
      <w:r w:rsidRPr="00F07384">
        <w:rPr>
          <w:rFonts w:ascii="Carlito" w:hAnsi="Carlito" w:cs="Carlito"/>
          <w:b w:val="0"/>
          <w:color w:val="000000"/>
          <w:sz w:val="24"/>
          <w:szCs w:val="24"/>
        </w:rPr>
        <w:t>natìo</w:t>
      </w:r>
      <w:proofErr w:type="spellEnd"/>
      <w:r w:rsidRPr="00F07384">
        <w:rPr>
          <w:rFonts w:ascii="Carlito" w:hAnsi="Carlito" w:cs="Carlito"/>
          <w:b w:val="0"/>
          <w:color w:val="000000"/>
          <w:sz w:val="24"/>
          <w:szCs w:val="24"/>
        </w:rPr>
        <w:t>. La poesia viene utilizzata come chiave di lettura del territorio.</w:t>
      </w:r>
    </w:p>
    <w:p w:rsidR="00CE44A1" w:rsidRPr="00F07384" w:rsidRDefault="00CE44A1" w:rsidP="00CE44A1">
      <w:pPr>
        <w:pStyle w:val="NormaleWeb"/>
        <w:jc w:val="both"/>
        <w:rPr>
          <w:rFonts w:ascii="Carlito" w:hAnsi="Carlito" w:cs="Carlito"/>
          <w:color w:val="000000"/>
        </w:rPr>
      </w:pPr>
      <w:r w:rsidRPr="00F07384">
        <w:rPr>
          <w:rFonts w:ascii="Carlito" w:hAnsi="Carlito" w:cs="Carlito"/>
          <w:color w:val="000000"/>
        </w:rPr>
        <w:t xml:space="preserve"> “</w:t>
      </w:r>
      <w:r w:rsidRPr="00F07384">
        <w:rPr>
          <w:rStyle w:val="Enfasicorsivo"/>
          <w:rFonts w:ascii="Carlito" w:eastAsiaTheme="majorEastAsia" w:hAnsi="Carlito" w:cs="Carlito"/>
          <w:color w:val="000000"/>
        </w:rPr>
        <w:t>Ed io ho voluto recarmi nei luoghi</w:t>
      </w:r>
      <w:r w:rsidRPr="00F07384">
        <w:rPr>
          <w:rStyle w:val="Enfasicorsivo"/>
          <w:rFonts w:ascii="Arial" w:eastAsiaTheme="majorEastAsia" w:hAnsi="Arial" w:cs="Carlito"/>
          <w:color w:val="000000"/>
        </w:rPr>
        <w:t> </w:t>
      </w:r>
      <w:r w:rsidRPr="00F07384">
        <w:rPr>
          <w:rFonts w:ascii="Carlito" w:hAnsi="Carlito" w:cs="Carlito"/>
          <w:color w:val="000000"/>
        </w:rPr>
        <w:t>– annoterà il filosofo -</w:t>
      </w:r>
      <w:r w:rsidRPr="00F07384">
        <w:rPr>
          <w:rFonts w:ascii="Arial" w:hAnsi="Arial" w:cs="Carlito"/>
          <w:color w:val="000000"/>
        </w:rPr>
        <w:t> </w:t>
      </w:r>
      <w:r w:rsidRPr="00F07384">
        <w:rPr>
          <w:rStyle w:val="Enfasicorsivo"/>
          <w:rFonts w:ascii="Carlito" w:eastAsiaTheme="majorEastAsia" w:hAnsi="Carlito" w:cs="Carlito"/>
          <w:color w:val="000000"/>
        </w:rPr>
        <w:t xml:space="preserve">dove fu vissuta questa breve vita e cantata questa dolorosa poesia; in quell’estremo lembo della Basilicata di cui ha parlato il </w:t>
      </w:r>
      <w:proofErr w:type="spellStart"/>
      <w:r w:rsidRPr="00F07384">
        <w:rPr>
          <w:rStyle w:val="Enfasicorsivo"/>
          <w:rFonts w:ascii="Carlito" w:eastAsiaTheme="majorEastAsia" w:hAnsi="Carlito" w:cs="Carlito"/>
          <w:color w:val="000000"/>
        </w:rPr>
        <w:t>Lenormant</w:t>
      </w:r>
      <w:proofErr w:type="spellEnd"/>
      <w:r w:rsidRPr="00F07384">
        <w:rPr>
          <w:rStyle w:val="Enfasicorsivo"/>
          <w:rFonts w:ascii="Carlito" w:eastAsiaTheme="majorEastAsia" w:hAnsi="Carlito" w:cs="Carlito"/>
          <w:color w:val="000000"/>
        </w:rPr>
        <w:t xml:space="preserve">, fra il basso </w:t>
      </w:r>
      <w:proofErr w:type="spellStart"/>
      <w:r w:rsidRPr="00F07384">
        <w:rPr>
          <w:rStyle w:val="Enfasicorsivo"/>
          <w:rFonts w:ascii="Carlito" w:eastAsiaTheme="majorEastAsia" w:hAnsi="Carlito" w:cs="Carlito"/>
          <w:color w:val="000000"/>
        </w:rPr>
        <w:t>Sinni</w:t>
      </w:r>
      <w:proofErr w:type="spellEnd"/>
      <w:r w:rsidRPr="00F07384">
        <w:rPr>
          <w:rStyle w:val="Enfasicorsivo"/>
          <w:rFonts w:ascii="Carlito" w:eastAsiaTheme="majorEastAsia" w:hAnsi="Carlito" w:cs="Carlito"/>
          <w:color w:val="000000"/>
        </w:rPr>
        <w:t xml:space="preserve"> ed il confine </w:t>
      </w:r>
      <w:proofErr w:type="spellStart"/>
      <w:r w:rsidRPr="00F07384">
        <w:rPr>
          <w:rStyle w:val="Enfasicorsivo"/>
          <w:rFonts w:ascii="Carlito" w:eastAsiaTheme="majorEastAsia" w:hAnsi="Carlito" w:cs="Carlito"/>
          <w:color w:val="000000"/>
        </w:rPr>
        <w:t>calabrese…ero</w:t>
      </w:r>
      <w:proofErr w:type="spellEnd"/>
      <w:r w:rsidRPr="00F07384">
        <w:rPr>
          <w:rStyle w:val="Enfasicorsivo"/>
          <w:rFonts w:ascii="Carlito" w:eastAsiaTheme="majorEastAsia" w:hAnsi="Carlito" w:cs="Carlito"/>
          <w:color w:val="000000"/>
        </w:rPr>
        <w:t xml:space="preserve"> tratto, come suole, dal desiderio di un più sensibile ravvicinamento ai casi del lontano </w:t>
      </w:r>
      <w:proofErr w:type="spellStart"/>
      <w:r w:rsidRPr="00F07384">
        <w:rPr>
          <w:rStyle w:val="Enfasicorsivo"/>
          <w:rFonts w:ascii="Carlito" w:eastAsiaTheme="majorEastAsia" w:hAnsi="Carlito" w:cs="Carlito"/>
          <w:color w:val="000000"/>
        </w:rPr>
        <w:t>passato…</w:t>
      </w:r>
      <w:proofErr w:type="spellEnd"/>
      <w:r w:rsidRPr="00F07384">
        <w:rPr>
          <w:rStyle w:val="Enfasicorsivo"/>
          <w:rFonts w:ascii="Carlito" w:eastAsiaTheme="majorEastAsia" w:hAnsi="Carlito" w:cs="Carlito"/>
          <w:color w:val="000000"/>
        </w:rPr>
        <w:t>”</w:t>
      </w:r>
      <w:r w:rsidRPr="00F07384">
        <w:rPr>
          <w:rFonts w:ascii="Carlito" w:hAnsi="Carlito" w:cs="Carlito"/>
          <w:color w:val="000000"/>
        </w:rPr>
        <w:t>.</w:t>
      </w:r>
    </w:p>
    <w:p w:rsidR="00CE44A1" w:rsidRPr="00F07384" w:rsidRDefault="00CE44A1" w:rsidP="00CE44A1">
      <w:pPr>
        <w:pStyle w:val="NormaleWeb"/>
        <w:jc w:val="both"/>
        <w:rPr>
          <w:rFonts w:ascii="Carlito" w:hAnsi="Carlito" w:cs="Carlito"/>
          <w:color w:val="000000"/>
        </w:rPr>
      </w:pPr>
      <w:r w:rsidRPr="00F07384">
        <w:rPr>
          <w:rFonts w:ascii="Carlito" w:hAnsi="Carlito" w:cs="Carlito"/>
          <w:color w:val="000000"/>
        </w:rPr>
        <w:t xml:space="preserve">Ed è proprio grazie a Croce se la Morra (trucidata nella sua camera dai fratelli nel 1546, all’età di soli 25 anni, rea di essersi innamorata di un nobile spagnolo, Diego </w:t>
      </w:r>
      <w:proofErr w:type="spellStart"/>
      <w:r w:rsidRPr="00F07384">
        <w:rPr>
          <w:rFonts w:ascii="Carlito" w:hAnsi="Carlito" w:cs="Carlito"/>
          <w:color w:val="000000"/>
        </w:rPr>
        <w:t>Sandoval</w:t>
      </w:r>
      <w:proofErr w:type="spellEnd"/>
      <w:r w:rsidRPr="00F07384">
        <w:rPr>
          <w:rFonts w:ascii="Carlito" w:hAnsi="Carlito" w:cs="Carlito"/>
          <w:color w:val="000000"/>
        </w:rPr>
        <w:t xml:space="preserve"> De Castro, barone di Bollita (oggi Nova Siri), fuggiasco dal Regno di Napoli e regio castellano della rocca di Taranto) – riscoperta alle soglie del Novecento da</w:t>
      </w:r>
      <w:r w:rsidRPr="00F07384">
        <w:rPr>
          <w:rFonts w:ascii="Arial" w:hAnsi="Arial" w:cs="Carlito"/>
          <w:color w:val="000000"/>
        </w:rPr>
        <w:t> </w:t>
      </w:r>
      <w:r w:rsidRPr="00F07384">
        <w:rPr>
          <w:rFonts w:ascii="Carlito" w:hAnsi="Carlito" w:cs="Carlito"/>
          <w:color w:val="632423"/>
        </w:rPr>
        <w:t xml:space="preserve">Angelo De </w:t>
      </w:r>
      <w:proofErr w:type="spellStart"/>
      <w:r w:rsidRPr="00F07384">
        <w:rPr>
          <w:rFonts w:ascii="Carlito" w:hAnsi="Carlito" w:cs="Carlito"/>
          <w:color w:val="632423"/>
        </w:rPr>
        <w:t>Gubernatis</w:t>
      </w:r>
      <w:proofErr w:type="spellEnd"/>
      <w:r w:rsidRPr="00F07384">
        <w:rPr>
          <w:rFonts w:ascii="Arial" w:hAnsi="Arial" w:cs="Carlito"/>
          <w:color w:val="632423"/>
        </w:rPr>
        <w:t> </w:t>
      </w:r>
      <w:r w:rsidRPr="00F07384">
        <w:rPr>
          <w:rFonts w:ascii="Carlito" w:hAnsi="Carlito" w:cs="Carlito"/>
          <w:color w:val="000000"/>
        </w:rPr>
        <w:t>– è entrata a far parte della storia della letteratura italiana</w:t>
      </w:r>
      <w:r w:rsidRPr="00F07384">
        <w:rPr>
          <w:rFonts w:ascii="Arial" w:hAnsi="Arial" w:cs="Carlito"/>
          <w:color w:val="000000"/>
        </w:rPr>
        <w:t> </w:t>
      </w:r>
      <w:r w:rsidRPr="00F07384">
        <w:rPr>
          <w:rFonts w:ascii="Carlito" w:hAnsi="Carlito" w:cs="Carlito"/>
          <w:color w:val="000000"/>
        </w:rPr>
        <w:t>con il suo “</w:t>
      </w:r>
      <w:r w:rsidRPr="00F07384">
        <w:rPr>
          <w:rFonts w:ascii="Carlito" w:hAnsi="Carlito" w:cs="Carlito"/>
          <w:color w:val="632423"/>
        </w:rPr>
        <w:t>Canzoniere</w:t>
      </w:r>
      <w:r w:rsidRPr="00F07384">
        <w:rPr>
          <w:rFonts w:ascii="Carlito" w:hAnsi="Carlito" w:cs="Carlito"/>
          <w:color w:val="000000"/>
        </w:rPr>
        <w:t>” e considerata fra le voci più autentiche della poesia femminile del 1500.</w:t>
      </w:r>
      <w:r w:rsidRPr="00F07384">
        <w:rPr>
          <w:rFonts w:ascii="Arial" w:hAnsi="Arial" w:cs="Carlito"/>
          <w:color w:val="000000"/>
        </w:rPr>
        <w:t> </w:t>
      </w:r>
    </w:p>
    <w:p w:rsidR="00CE44A1" w:rsidRPr="00F07384" w:rsidRDefault="00CE44A1" w:rsidP="00CE44A1">
      <w:pPr>
        <w:pStyle w:val="Titolo1"/>
        <w:shd w:val="clear" w:color="auto" w:fill="FFFFFF"/>
        <w:spacing w:before="53" w:after="53"/>
        <w:textAlignment w:val="baseline"/>
        <w:rPr>
          <w:rFonts w:ascii="Carlito" w:hAnsi="Carlito" w:cs="Carlito"/>
          <w:b w:val="0"/>
          <w:color w:val="auto"/>
          <w:sz w:val="24"/>
          <w:szCs w:val="24"/>
        </w:rPr>
      </w:pPr>
      <w:r w:rsidRPr="00F07384">
        <w:rPr>
          <w:rFonts w:ascii="Carlito" w:hAnsi="Carlito" w:cs="Carlito"/>
          <w:color w:val="000000"/>
          <w:sz w:val="24"/>
          <w:szCs w:val="24"/>
        </w:rPr>
        <w:t>Benedetto Croce</w:t>
      </w:r>
      <w:r w:rsidRPr="00F07384">
        <w:rPr>
          <w:rFonts w:ascii="Carlito" w:hAnsi="Carlito" w:cs="Carlito"/>
          <w:b w:val="0"/>
          <w:color w:val="000000"/>
          <w:sz w:val="24"/>
          <w:szCs w:val="24"/>
        </w:rPr>
        <w:t xml:space="preserve"> </w:t>
      </w:r>
      <w:r w:rsidRPr="00F07384">
        <w:rPr>
          <w:rFonts w:ascii="Carlito" w:hAnsi="Carlito" w:cs="Carlito"/>
          <w:color w:val="000000"/>
          <w:sz w:val="24"/>
          <w:szCs w:val="24"/>
        </w:rPr>
        <w:t>padre</w:t>
      </w:r>
      <w:r w:rsidRPr="00F07384">
        <w:rPr>
          <w:rFonts w:ascii="Carlito" w:hAnsi="Carlito" w:cs="Carlito"/>
          <w:b w:val="0"/>
          <w:color w:val="000000"/>
          <w:sz w:val="24"/>
          <w:szCs w:val="24"/>
        </w:rPr>
        <w:t xml:space="preserve"> </w:t>
      </w:r>
      <w:r w:rsidRPr="00F07384">
        <w:rPr>
          <w:rFonts w:ascii="Carlito" w:hAnsi="Carlito" w:cs="Carlito"/>
          <w:color w:val="000000"/>
          <w:sz w:val="24"/>
          <w:szCs w:val="24"/>
        </w:rPr>
        <w:t xml:space="preserve">di Elena Croce, </w:t>
      </w:r>
      <w:r w:rsidRPr="00F07384">
        <w:rPr>
          <w:rFonts w:ascii="Carlito" w:hAnsi="Carlito" w:cs="Carlito"/>
          <w:color w:val="auto"/>
          <w:sz w:val="24"/>
          <w:szCs w:val="24"/>
        </w:rPr>
        <w:t xml:space="preserve"> fondatrice di Italia Nostra</w:t>
      </w:r>
      <w:r w:rsidRPr="00F07384">
        <w:rPr>
          <w:rFonts w:ascii="Carlito" w:hAnsi="Carlito" w:cs="Carlito"/>
          <w:b w:val="0"/>
          <w:color w:val="auto"/>
          <w:sz w:val="24"/>
          <w:szCs w:val="24"/>
        </w:rPr>
        <w:t>.</w:t>
      </w:r>
    </w:p>
    <w:p w:rsidR="00CE44A1" w:rsidRPr="00F07384" w:rsidRDefault="00CE44A1" w:rsidP="00CE44A1">
      <w:pPr>
        <w:pStyle w:val="NormaleWeb"/>
        <w:shd w:val="clear" w:color="auto" w:fill="FFFFFF"/>
        <w:spacing w:before="0" w:beforeAutospacing="0" w:after="75" w:afterAutospacing="0" w:line="143" w:lineRule="atLeast"/>
        <w:textAlignment w:val="baseline"/>
        <w:rPr>
          <w:rFonts w:ascii="Carlito" w:hAnsi="Carlito" w:cs="Carlito"/>
          <w:color w:val="333333"/>
        </w:rPr>
      </w:pPr>
      <w:r w:rsidRPr="00F07384">
        <w:rPr>
          <w:rFonts w:ascii="Carlito" w:hAnsi="Carlito" w:cs="Carlito"/>
          <w:color w:val="333333"/>
        </w:rPr>
        <w:t xml:space="preserve">Il 3 febbraio 1915 </w:t>
      </w:r>
      <w:r>
        <w:rPr>
          <w:rFonts w:ascii="Carlito" w:hAnsi="Carlito" w:cs="Carlito"/>
          <w:color w:val="333333"/>
        </w:rPr>
        <w:t xml:space="preserve">nasceva </w:t>
      </w:r>
      <w:r w:rsidRPr="00F07384">
        <w:rPr>
          <w:rFonts w:ascii="Carlito" w:hAnsi="Carlito" w:cs="Carlito"/>
          <w:color w:val="333333"/>
        </w:rPr>
        <w:t>a Napoli</w:t>
      </w:r>
      <w:r>
        <w:rPr>
          <w:rFonts w:ascii="Carlito" w:hAnsi="Carlito" w:cs="Carlito"/>
          <w:color w:val="333333"/>
        </w:rPr>
        <w:t xml:space="preserve"> da Benedetto Croce e Adele Rossi Elena Croce</w:t>
      </w:r>
      <w:r w:rsidRPr="00F07384">
        <w:rPr>
          <w:rFonts w:ascii="Carlito" w:hAnsi="Carlito" w:cs="Carlito"/>
          <w:color w:val="333333"/>
        </w:rPr>
        <w:t xml:space="preserve">, una delle più significative rappresentanti della cultura del suo tempo, traduttrice, saggista, scrittrice, grande fu il suo impegno civile, per il patrimonio culturale e per l’ambiente: nel 1955 </w:t>
      </w:r>
      <w:r w:rsidRPr="00F07384">
        <w:rPr>
          <w:rFonts w:ascii="Carlito" w:hAnsi="Carlito" w:cs="Carlito"/>
          <w:b/>
          <w:color w:val="333333"/>
        </w:rPr>
        <w:t>fonda Italia Nostra</w:t>
      </w:r>
      <w:r w:rsidRPr="00F07384">
        <w:rPr>
          <w:rFonts w:ascii="Carlito" w:hAnsi="Carlito" w:cs="Carlito"/>
          <w:color w:val="333333"/>
        </w:rPr>
        <w:t xml:space="preserve"> nella convinzione che in quegli anni difficili della ricostruzione era essenziale agire e collaborare al rinnovamento della società e delle istituzioni.</w:t>
      </w:r>
    </w:p>
    <w:p w:rsidR="00CE44A1" w:rsidRPr="00F07384" w:rsidRDefault="00CE44A1" w:rsidP="00CE44A1">
      <w:pPr>
        <w:pStyle w:val="NormaleWeb"/>
        <w:shd w:val="clear" w:color="auto" w:fill="FFFFFF"/>
        <w:spacing w:before="0" w:beforeAutospacing="0" w:after="75" w:afterAutospacing="0" w:line="143" w:lineRule="atLeast"/>
        <w:textAlignment w:val="baseline"/>
        <w:rPr>
          <w:rFonts w:ascii="Carlito" w:hAnsi="Carlito" w:cs="Carlito"/>
          <w:color w:val="333333"/>
        </w:rPr>
      </w:pPr>
      <w:r w:rsidRPr="00F07384">
        <w:rPr>
          <w:rFonts w:ascii="Carlito" w:hAnsi="Carlito" w:cs="Carlito"/>
          <w:color w:val="333333"/>
        </w:rPr>
        <w:t>“</w:t>
      </w:r>
      <w:r w:rsidRPr="00F07384">
        <w:rPr>
          <w:rStyle w:val="Enfasicorsivo"/>
          <w:rFonts w:ascii="Carlito" w:eastAsiaTheme="majorEastAsia" w:hAnsi="Carlito" w:cs="Carlito"/>
          <w:color w:val="333333"/>
        </w:rPr>
        <w:t>In lei l’interesse per le vicende politiche e sociali del nostro Paese conviveva con l’impegno di studiosa, con il rigore di saggista e con la vocazione letteraria. (…) Per la difesa dei beni culturali non dava tregua a chi poteva scriverne nei giornali perché puntualmente s’intervenisse per denunziare gli abusi e le deturpazioni delle bellezze naturali delle coste della Campania, del centro storico di Salerno cui era legata molto profondamente e in genere del paesaggio di tutto il Mezzogiorno. (…) Con Elena Croce si sono perdute quelle qualità di una élite profondamente rispettosa del talento e dei valori civili e morali che rappresentavano il fondamentale criterio per la valutazione degli uomini, in questo senso è stata l’ultima rappresentante di quella cultura e di quel costume</w:t>
      </w:r>
      <w:r w:rsidRPr="00F07384">
        <w:rPr>
          <w:rFonts w:ascii="Carlito" w:hAnsi="Carlito" w:cs="Carlito"/>
          <w:color w:val="333333"/>
        </w:rPr>
        <w:t>” (di Giovanni Russo da “L’anticonformista che non dava tregua ai giornali” dal Bollettino n. 406 del 2004).</w:t>
      </w:r>
    </w:p>
    <w:p w:rsidR="00CE44A1" w:rsidRDefault="00CE44A1" w:rsidP="00CE44A1">
      <w:pPr>
        <w:pStyle w:val="NormaleWeb"/>
        <w:shd w:val="clear" w:color="auto" w:fill="FFFFFF"/>
        <w:spacing w:before="0" w:beforeAutospacing="0" w:after="75" w:afterAutospacing="0" w:line="143" w:lineRule="atLeast"/>
        <w:textAlignment w:val="baseline"/>
        <w:rPr>
          <w:rFonts w:ascii="Carlito" w:hAnsi="Carlito" w:cs="Carlito"/>
          <w:color w:val="333333"/>
        </w:rPr>
      </w:pPr>
      <w:r w:rsidRPr="00F07384">
        <w:rPr>
          <w:rFonts w:ascii="Carlito" w:hAnsi="Carlito" w:cs="Carlito"/>
          <w:color w:val="333333"/>
        </w:rPr>
        <w:t xml:space="preserve">Nel 1955 fonda Italia Nostra, ne sarà anche Consigliera Nazionale dal 1957 al 1964 e verrà poi nominata Consigliera Nazionale </w:t>
      </w:r>
      <w:proofErr w:type="spellStart"/>
      <w:r w:rsidRPr="00F07384">
        <w:rPr>
          <w:rFonts w:ascii="Carlito" w:hAnsi="Carlito" w:cs="Carlito"/>
          <w:color w:val="333333"/>
        </w:rPr>
        <w:t>Onoraria.Si</w:t>
      </w:r>
      <w:proofErr w:type="spellEnd"/>
      <w:r w:rsidRPr="00F07384">
        <w:rPr>
          <w:rFonts w:ascii="Carlito" w:hAnsi="Carlito" w:cs="Carlito"/>
          <w:color w:val="333333"/>
        </w:rPr>
        <w:t xml:space="preserve"> spegne a Roma il 20 novembre1994.</w:t>
      </w:r>
    </w:p>
    <w:p w:rsidR="00CE44A1" w:rsidRDefault="00CE44A1" w:rsidP="00CE44A1">
      <w:pPr>
        <w:pStyle w:val="NormaleWeb"/>
        <w:shd w:val="clear" w:color="auto" w:fill="FFFFFF"/>
        <w:spacing w:before="0" w:beforeAutospacing="0" w:after="75" w:afterAutospacing="0" w:line="143" w:lineRule="atLeast"/>
        <w:textAlignment w:val="baseline"/>
        <w:rPr>
          <w:rFonts w:ascii="Carlito" w:hAnsi="Carlito" w:cs="Carlito"/>
          <w:color w:val="000000"/>
        </w:rPr>
      </w:pPr>
      <w:r>
        <w:rPr>
          <w:rFonts w:ascii="Carlito" w:hAnsi="Carlito" w:cs="Carlito"/>
          <w:color w:val="333333"/>
        </w:rPr>
        <w:t xml:space="preserve">Tutto quanto premesso, assumendo i </w:t>
      </w:r>
      <w:r w:rsidRPr="002F5005">
        <w:rPr>
          <w:rFonts w:ascii="Carlito" w:hAnsi="Carlito" w:cs="Carlito"/>
          <w:i/>
          <w:iCs/>
          <w:color w:val="000000"/>
        </w:rPr>
        <w:t>Parchi Letterari</w:t>
      </w:r>
      <w:r>
        <w:rPr>
          <w:rFonts w:ascii="Carlito" w:hAnsi="Carlito" w:cs="Carlito"/>
          <w:i/>
          <w:iCs/>
          <w:color w:val="000000"/>
        </w:rPr>
        <w:t xml:space="preserve"> il </w:t>
      </w:r>
      <w:r w:rsidRPr="002F5005">
        <w:rPr>
          <w:rFonts w:ascii="Carlito" w:hAnsi="Carlito" w:cs="Carlito"/>
          <w:i/>
          <w:iCs/>
          <w:color w:val="000000"/>
        </w:rPr>
        <w:t>ruolo di tutela letteraria di luoghi resi immortali da versi e descrizioni celebri che rischiano di essere cancellati e che si traducono nella scelta di itinerari, tracciati attraverso territori segnati dalla presenza fisica o interpretativa di scrittori</w:t>
      </w:r>
      <w:r w:rsidRPr="002F5005">
        <w:rPr>
          <w:rFonts w:ascii="Carlito" w:hAnsi="Carlito" w:cs="Carlito"/>
          <w:color w:val="000000"/>
        </w:rPr>
        <w:t>(Stanislao Nievo)</w:t>
      </w:r>
      <w:r>
        <w:rPr>
          <w:rFonts w:ascii="Carlito" w:hAnsi="Carlito" w:cs="Carlito"/>
          <w:color w:val="000000"/>
        </w:rPr>
        <w:t>;</w:t>
      </w:r>
    </w:p>
    <w:p w:rsidR="00CE44A1" w:rsidRDefault="00CE44A1" w:rsidP="00CE44A1">
      <w:pPr>
        <w:pStyle w:val="NormaleWeb"/>
        <w:shd w:val="clear" w:color="auto" w:fill="FFFFFF"/>
        <w:spacing w:before="0" w:beforeAutospacing="0" w:after="75" w:afterAutospacing="0" w:line="143" w:lineRule="atLeast"/>
        <w:textAlignment w:val="baseline"/>
        <w:rPr>
          <w:rFonts w:ascii="Carlito" w:hAnsi="Carlito" w:cs="Carlito"/>
          <w:i/>
          <w:iCs/>
          <w:color w:val="000000"/>
        </w:rPr>
      </w:pPr>
      <w:r>
        <w:rPr>
          <w:rFonts w:ascii="Carlito" w:hAnsi="Carlito" w:cs="Carlito"/>
          <w:color w:val="000000"/>
        </w:rPr>
        <w:t>che i</w:t>
      </w:r>
      <w:r w:rsidRPr="002F5005">
        <w:rPr>
          <w:rFonts w:ascii="Carlito" w:hAnsi="Carlito" w:cs="Carlito"/>
          <w:color w:val="000000"/>
        </w:rPr>
        <w:t>l lettore dispone così di una chiave di lettura che stimola la visita di luoghi altrimenti considerati solo per il loro panorama</w:t>
      </w:r>
      <w:r>
        <w:rPr>
          <w:rFonts w:ascii="Carlito" w:hAnsi="Carlito" w:cs="Carlito"/>
          <w:color w:val="000000"/>
        </w:rPr>
        <w:t xml:space="preserve"> e che i</w:t>
      </w:r>
      <w:r w:rsidRPr="002F5005">
        <w:rPr>
          <w:rFonts w:ascii="Carlito" w:hAnsi="Carlito" w:cs="Carlito"/>
          <w:color w:val="000000"/>
        </w:rPr>
        <w:t xml:space="preserve"> Parchi Letterari</w:t>
      </w:r>
      <w:r>
        <w:rPr>
          <w:rFonts w:ascii="Carlito" w:hAnsi="Carlito" w:cs="Carlito"/>
          <w:color w:val="000000"/>
        </w:rPr>
        <w:t xml:space="preserve"> “</w:t>
      </w:r>
      <w:r w:rsidRPr="002F5005">
        <w:rPr>
          <w:rFonts w:ascii="Carlito" w:hAnsi="Carlito" w:cs="Carlito"/>
          <w:color w:val="000000"/>
        </w:rPr>
        <w:t>non si limitano a custodire e divulgare la letteratura attraverso i luoghi, ma pretendono di salvaguardare i luoghi attraverso la letteratura”</w:t>
      </w:r>
      <w:r>
        <w:rPr>
          <w:rFonts w:ascii="Carlito" w:hAnsi="Carlito" w:cs="Carlito"/>
          <w:color w:val="000000"/>
        </w:rPr>
        <w:t>(</w:t>
      </w:r>
      <w:r w:rsidRPr="002F5005">
        <w:rPr>
          <w:rFonts w:ascii="Carlito" w:hAnsi="Carlito" w:cs="Carlito"/>
          <w:b/>
          <w:bCs/>
          <w:color w:val="000000"/>
        </w:rPr>
        <w:t xml:space="preserve">Stanislao de </w:t>
      </w:r>
      <w:proofErr w:type="spellStart"/>
      <w:r w:rsidRPr="002F5005">
        <w:rPr>
          <w:rFonts w:ascii="Carlito" w:hAnsi="Carlito" w:cs="Carlito"/>
          <w:b/>
          <w:bCs/>
          <w:color w:val="000000"/>
        </w:rPr>
        <w:t>Marsanich</w:t>
      </w:r>
      <w:r>
        <w:rPr>
          <w:rFonts w:ascii="Carlito" w:hAnsi="Carlito" w:cs="Carlito"/>
          <w:b/>
          <w:bCs/>
          <w:color w:val="000000"/>
        </w:rPr>
        <w:t>-</w:t>
      </w:r>
      <w:r w:rsidRPr="002F5005">
        <w:rPr>
          <w:rFonts w:ascii="Carlito" w:hAnsi="Carlito" w:cs="Carlito"/>
          <w:i/>
          <w:iCs/>
          <w:color w:val="000000"/>
        </w:rPr>
        <w:t>Presidente</w:t>
      </w:r>
      <w:proofErr w:type="spellEnd"/>
      <w:r w:rsidRPr="002F5005">
        <w:rPr>
          <w:rFonts w:ascii="Carlito" w:hAnsi="Carlito" w:cs="Carlito"/>
          <w:i/>
          <w:iCs/>
          <w:color w:val="000000"/>
        </w:rPr>
        <w:t xml:space="preserve"> de I Parchi Letterari</w:t>
      </w:r>
      <w:r>
        <w:rPr>
          <w:rFonts w:ascii="Carlito" w:hAnsi="Carlito" w:cs="Carlito"/>
          <w:i/>
          <w:iCs/>
          <w:color w:val="000000"/>
        </w:rPr>
        <w:t>);</w:t>
      </w:r>
    </w:p>
    <w:p w:rsidR="00CE44A1" w:rsidRPr="00EC25A8" w:rsidRDefault="00CE44A1" w:rsidP="00CE44A1">
      <w:pPr>
        <w:pStyle w:val="NormaleWeb"/>
        <w:shd w:val="clear" w:color="auto" w:fill="FFFFFF"/>
        <w:spacing w:before="0" w:beforeAutospacing="0" w:after="75" w:afterAutospacing="0" w:line="143" w:lineRule="atLeast"/>
        <w:textAlignment w:val="baseline"/>
        <w:rPr>
          <w:rFonts w:ascii="Carlito" w:hAnsi="Carlito" w:cs="Carlito"/>
          <w:iCs/>
          <w:color w:val="000000"/>
          <w:sz w:val="28"/>
          <w:szCs w:val="28"/>
        </w:rPr>
      </w:pPr>
      <w:r w:rsidRPr="00EC25A8">
        <w:rPr>
          <w:rFonts w:ascii="Carlito" w:hAnsi="Carlito" w:cs="Carlito"/>
          <w:iCs/>
          <w:color w:val="000000"/>
          <w:sz w:val="28"/>
          <w:szCs w:val="28"/>
        </w:rPr>
        <w:t>la Sezione di Italia Nostra di Sulmona/</w:t>
      </w:r>
      <w:proofErr w:type="spellStart"/>
      <w:r w:rsidRPr="00EC25A8">
        <w:rPr>
          <w:rFonts w:ascii="Carlito" w:hAnsi="Carlito" w:cs="Carlito"/>
          <w:iCs/>
          <w:color w:val="000000"/>
          <w:sz w:val="28"/>
          <w:szCs w:val="28"/>
        </w:rPr>
        <w:t>Castel</w:t>
      </w:r>
      <w:proofErr w:type="spellEnd"/>
      <w:r w:rsidRPr="00EC25A8">
        <w:rPr>
          <w:rFonts w:ascii="Carlito" w:hAnsi="Carlito" w:cs="Carlito"/>
          <w:iCs/>
          <w:color w:val="000000"/>
          <w:sz w:val="28"/>
          <w:szCs w:val="28"/>
        </w:rPr>
        <w:t xml:space="preserve"> di </w:t>
      </w:r>
      <w:proofErr w:type="spellStart"/>
      <w:r w:rsidRPr="00EC25A8">
        <w:rPr>
          <w:rFonts w:ascii="Carlito" w:hAnsi="Carlito" w:cs="Carlito"/>
          <w:iCs/>
          <w:color w:val="000000"/>
          <w:sz w:val="28"/>
          <w:szCs w:val="28"/>
        </w:rPr>
        <w:t>Sangro</w:t>
      </w:r>
      <w:proofErr w:type="spellEnd"/>
      <w:r w:rsidRPr="00EC25A8">
        <w:rPr>
          <w:rFonts w:ascii="Carlito" w:hAnsi="Carlito" w:cs="Carlito"/>
          <w:iCs/>
          <w:color w:val="000000"/>
          <w:sz w:val="28"/>
          <w:szCs w:val="28"/>
        </w:rPr>
        <w:t xml:space="preserve"> si impegna a partecipare, collaborare, sostenere, costruire e realizzare il progetto culturale di costituzione del Parco Letterario Crociano promosso dagli enti sopra citati, nelle forme e nelle modalità previste dallo  Statuto.  </w:t>
      </w:r>
    </w:p>
    <w:p w:rsidR="00CE44A1" w:rsidRPr="002F5005" w:rsidRDefault="00CE44A1" w:rsidP="00CE44A1">
      <w:pPr>
        <w:pStyle w:val="NormaleWeb"/>
        <w:shd w:val="clear" w:color="auto" w:fill="FFFFFF"/>
        <w:spacing w:before="0" w:beforeAutospacing="0" w:after="75" w:afterAutospacing="0" w:line="143" w:lineRule="atLeast"/>
        <w:textAlignment w:val="baseline"/>
        <w:rPr>
          <w:rFonts w:ascii="Carlito" w:hAnsi="Carlito" w:cs="Carlito"/>
          <w:color w:val="000000"/>
        </w:rPr>
      </w:pPr>
      <w:r w:rsidRPr="00EC25A8">
        <w:rPr>
          <w:rFonts w:ascii="Carlito" w:hAnsi="Carlito" w:cs="Carlito"/>
          <w:iCs/>
          <w:color w:val="000000"/>
          <w:sz w:val="28"/>
          <w:szCs w:val="28"/>
        </w:rPr>
        <w:t>.</w:t>
      </w:r>
      <w:r w:rsidRPr="00EC25A8">
        <w:rPr>
          <w:rFonts w:ascii="Carlito" w:hAnsi="Carlito" w:cs="Carlito"/>
          <w:color w:val="000000"/>
          <w:sz w:val="28"/>
          <w:szCs w:val="28"/>
        </w:rPr>
        <w:br/>
      </w:r>
    </w:p>
    <w:p w:rsidR="00CE44A1" w:rsidRDefault="00CE44A1" w:rsidP="00CE44A1">
      <w:r>
        <w:tab/>
      </w:r>
      <w:r>
        <w:tab/>
      </w:r>
      <w:r>
        <w:tab/>
      </w:r>
      <w:r>
        <w:tab/>
      </w:r>
      <w:r>
        <w:tab/>
      </w:r>
      <w:r>
        <w:tab/>
      </w:r>
      <w:r>
        <w:tab/>
      </w:r>
      <w:r>
        <w:tab/>
        <w:t xml:space="preserve">     Il Presidente</w:t>
      </w:r>
      <w:r>
        <w:tab/>
      </w:r>
    </w:p>
    <w:p w:rsidR="00CE44A1" w:rsidRDefault="00CE44A1" w:rsidP="00CE44A1">
      <w:r>
        <w:tab/>
      </w:r>
      <w:r>
        <w:tab/>
      </w:r>
      <w:r>
        <w:tab/>
      </w:r>
      <w:r>
        <w:tab/>
      </w:r>
      <w:r>
        <w:tab/>
      </w:r>
      <w:r>
        <w:tab/>
      </w:r>
      <w:r>
        <w:tab/>
      </w:r>
      <w:r>
        <w:tab/>
      </w:r>
      <w:r>
        <w:rPr>
          <w:noProof/>
          <w:lang w:eastAsia="it-IT"/>
        </w:rPr>
        <w:drawing>
          <wp:inline distT="0" distB="0" distL="0" distR="0">
            <wp:extent cx="1343025" cy="476250"/>
            <wp:effectExtent l="19050" t="0" r="9525" b="0"/>
            <wp:docPr id="2" name="Immagine 2" descr="C:\Users\rosag\Desktop\firme\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sag\Desktop\firme\firma.png"/>
                    <pic:cNvPicPr>
                      <a:picLocks noChangeAspect="1" noChangeArrowheads="1"/>
                    </pic:cNvPicPr>
                  </pic:nvPicPr>
                  <pic:blipFill>
                    <a:blip r:embed="rId5" cstate="print"/>
                    <a:srcRect/>
                    <a:stretch>
                      <a:fillRect/>
                    </a:stretch>
                  </pic:blipFill>
                  <pic:spPr bwMode="auto">
                    <a:xfrm>
                      <a:off x="0" y="0"/>
                      <a:ext cx="1343025" cy="476250"/>
                    </a:xfrm>
                    <a:prstGeom prst="rect">
                      <a:avLst/>
                    </a:prstGeom>
                    <a:noFill/>
                    <a:ln w="9525">
                      <a:noFill/>
                      <a:miter lim="800000"/>
                      <a:headEnd/>
                      <a:tailEnd/>
                    </a:ln>
                  </pic:spPr>
                </pic:pic>
              </a:graphicData>
            </a:graphic>
          </wp:inline>
        </w:drawing>
      </w:r>
    </w:p>
    <w:p w:rsidR="00CE44A1" w:rsidRDefault="00CE44A1" w:rsidP="00CE44A1"/>
    <w:p w:rsidR="00CE44A1" w:rsidRDefault="00CE44A1" w:rsidP="00CE44A1">
      <w:r>
        <w:t>Via Gramsci, 11-67039 Sulmona(</w:t>
      </w:r>
      <w:proofErr w:type="spellStart"/>
      <w:r>
        <w:t>Aq</w:t>
      </w:r>
      <w:proofErr w:type="spellEnd"/>
      <w:r>
        <w:t xml:space="preserve">) C.F. 80078410588- </w:t>
      </w:r>
    </w:p>
    <w:p w:rsidR="00CE44A1" w:rsidRDefault="00CE44A1" w:rsidP="00CE44A1">
      <w:proofErr w:type="spellStart"/>
      <w:r>
        <w:t>cell</w:t>
      </w:r>
      <w:proofErr w:type="spellEnd"/>
      <w:r>
        <w:t xml:space="preserve">.3337314482  </w:t>
      </w:r>
      <w:proofErr w:type="spellStart"/>
      <w:r>
        <w:t>e.mail</w:t>
      </w:r>
      <w:proofErr w:type="spellEnd"/>
      <w:r>
        <w:t xml:space="preserve">: </w:t>
      </w:r>
      <w:hyperlink r:id="rId6" w:history="1">
        <w:r w:rsidRPr="00193E1B">
          <w:rPr>
            <w:rStyle w:val="Collegamentoipertestuale"/>
          </w:rPr>
          <w:t>rosagiammarco@hotmail.com</w:t>
        </w:r>
      </w:hyperlink>
    </w:p>
    <w:p w:rsidR="00CE44A1" w:rsidRDefault="00CE44A1" w:rsidP="00CE44A1"/>
    <w:p w:rsidR="00CE44A1" w:rsidRDefault="00CE44A1" w:rsidP="00CE44A1"/>
    <w:p w:rsidR="00CE44A1" w:rsidRDefault="00CE44A1" w:rsidP="00CE44A1"/>
    <w:p w:rsidR="00CE44A1" w:rsidRDefault="00CE44A1" w:rsidP="00CE44A1"/>
    <w:p w:rsidR="00CE44A1" w:rsidRDefault="00CE44A1" w:rsidP="00CE44A1"/>
    <w:p w:rsidR="00CE44A1" w:rsidRDefault="00CE44A1" w:rsidP="00CE44A1"/>
    <w:p w:rsidR="00977EF2" w:rsidRDefault="00977EF2"/>
    <w:sectPr w:rsidR="00977EF2" w:rsidSect="002F453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rlito">
    <w:panose1 w:val="020F0502020204030204"/>
    <w:charset w:val="00"/>
    <w:family w:val="swiss"/>
    <w:pitch w:val="variable"/>
    <w:sig w:usb0="E10002FF" w:usb1="5000E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hyphenationZone w:val="283"/>
  <w:characterSpacingControl w:val="doNotCompress"/>
  <w:savePreviewPicture/>
  <w:compat/>
  <w:rsids>
    <w:rsidRoot w:val="00ED7323"/>
    <w:rsid w:val="000F3731"/>
    <w:rsid w:val="001B3151"/>
    <w:rsid w:val="002F453B"/>
    <w:rsid w:val="009106A0"/>
    <w:rsid w:val="00977EF2"/>
    <w:rsid w:val="009C5583"/>
    <w:rsid w:val="00CE44A1"/>
    <w:rsid w:val="00D8152B"/>
    <w:rsid w:val="00EB7B38"/>
    <w:rsid w:val="00ED7323"/>
    <w:rsid w:val="00F020F9"/>
    <w:rsid w:val="00FF12C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7323"/>
    <w:pPr>
      <w:spacing w:line="256" w:lineRule="auto"/>
    </w:pPr>
  </w:style>
  <w:style w:type="paragraph" w:styleId="Titolo1">
    <w:name w:val="heading 1"/>
    <w:basedOn w:val="Normale"/>
    <w:next w:val="Normale"/>
    <w:link w:val="Titolo1Carattere"/>
    <w:uiPriority w:val="9"/>
    <w:qFormat/>
    <w:rsid w:val="00CE44A1"/>
    <w:pPr>
      <w:keepNext/>
      <w:keepLines/>
      <w:spacing w:before="480" w:after="0" w:line="259" w:lineRule="auto"/>
      <w:outlineLvl w:val="0"/>
    </w:pPr>
    <w:rPr>
      <w:rFonts w:asciiTheme="majorHAnsi" w:eastAsiaTheme="majorEastAsia" w:hAnsiTheme="majorHAnsi" w:cstheme="majorBidi"/>
      <w:b/>
      <w:bCs/>
      <w:color w:val="2F5496" w:themeColor="accent1" w:themeShade="BF"/>
      <w:sz w:val="28"/>
      <w:szCs w:val="28"/>
    </w:rPr>
  </w:style>
  <w:style w:type="paragraph" w:styleId="Titolo2">
    <w:name w:val="heading 2"/>
    <w:basedOn w:val="Normale"/>
    <w:next w:val="Normale"/>
    <w:link w:val="Titolo2Carattere"/>
    <w:uiPriority w:val="9"/>
    <w:unhideWhenUsed/>
    <w:qFormat/>
    <w:rsid w:val="00CE44A1"/>
    <w:pPr>
      <w:keepNext/>
      <w:keepLines/>
      <w:spacing w:before="200" w:after="0" w:line="259" w:lineRule="auto"/>
      <w:outlineLvl w:val="1"/>
    </w:pPr>
    <w:rPr>
      <w:rFonts w:asciiTheme="majorHAnsi" w:eastAsiaTheme="majorEastAsia" w:hAnsiTheme="majorHAnsi" w:cstheme="majorBidi"/>
      <w:b/>
      <w:bCs/>
      <w:color w:val="4472C4"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E44A1"/>
    <w:rPr>
      <w:rFonts w:asciiTheme="majorHAnsi" w:eastAsiaTheme="majorEastAsia" w:hAnsiTheme="majorHAnsi" w:cstheme="majorBidi"/>
      <w:b/>
      <w:bCs/>
      <w:color w:val="2F5496" w:themeColor="accent1" w:themeShade="BF"/>
      <w:sz w:val="28"/>
      <w:szCs w:val="28"/>
    </w:rPr>
  </w:style>
  <w:style w:type="character" w:customStyle="1" w:styleId="Titolo2Carattere">
    <w:name w:val="Titolo 2 Carattere"/>
    <w:basedOn w:val="Carpredefinitoparagrafo"/>
    <w:link w:val="Titolo2"/>
    <w:uiPriority w:val="9"/>
    <w:rsid w:val="00CE44A1"/>
    <w:rPr>
      <w:rFonts w:asciiTheme="majorHAnsi" w:eastAsiaTheme="majorEastAsia" w:hAnsiTheme="majorHAnsi" w:cstheme="majorBidi"/>
      <w:b/>
      <w:bCs/>
      <w:color w:val="4472C4" w:themeColor="accent1"/>
      <w:sz w:val="26"/>
      <w:szCs w:val="26"/>
    </w:rPr>
  </w:style>
  <w:style w:type="character" w:styleId="Enfasicorsivo">
    <w:name w:val="Emphasis"/>
    <w:basedOn w:val="Carpredefinitoparagrafo"/>
    <w:uiPriority w:val="20"/>
    <w:qFormat/>
    <w:rsid w:val="00CE44A1"/>
    <w:rPr>
      <w:i/>
      <w:iCs/>
    </w:rPr>
  </w:style>
  <w:style w:type="character" w:styleId="Collegamentoipertestuale">
    <w:name w:val="Hyperlink"/>
    <w:basedOn w:val="Carpredefinitoparagrafo"/>
    <w:uiPriority w:val="99"/>
    <w:unhideWhenUsed/>
    <w:rsid w:val="00CE44A1"/>
    <w:rPr>
      <w:color w:val="0000FF"/>
      <w:u w:val="single"/>
    </w:rPr>
  </w:style>
  <w:style w:type="paragraph" w:styleId="NormaleWeb">
    <w:name w:val="Normal (Web)"/>
    <w:basedOn w:val="Normale"/>
    <w:uiPriority w:val="99"/>
    <w:unhideWhenUsed/>
    <w:rsid w:val="00CE44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CE44A1"/>
    <w:rPr>
      <w:b/>
      <w:bCs/>
    </w:rPr>
  </w:style>
  <w:style w:type="paragraph" w:styleId="Testofumetto">
    <w:name w:val="Balloon Text"/>
    <w:basedOn w:val="Normale"/>
    <w:link w:val="TestofumettoCarattere"/>
    <w:uiPriority w:val="99"/>
    <w:semiHidden/>
    <w:unhideWhenUsed/>
    <w:rsid w:val="00CE44A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E44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120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osagiammarco@hotmail.com" TargetMode="External"/><Relationship Id="rId5" Type="http://schemas.openxmlformats.org/officeDocument/2006/relationships/image" Target="media/image2.png"/><Relationship Id="rId4"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1255</Words>
  <Characters>7160</Characters>
  <Application>Microsoft Office Word</Application>
  <DocSecurity>0</DocSecurity>
  <Lines>59</Lines>
  <Paragraphs>16</Paragraphs>
  <ScaleCrop>false</ScaleCrop>
  <Company>Microsoft</Company>
  <LinksUpToDate>false</LinksUpToDate>
  <CharactersWithSpaces>8399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Giammarco</dc:creator>
  <cp:lastModifiedBy>Rosa Giammarco</cp:lastModifiedBy>
  <cp:revision>3</cp:revision>
  <dcterms:created xsi:type="dcterms:W3CDTF">2022-05-01T21:06:00Z</dcterms:created>
  <dcterms:modified xsi:type="dcterms:W3CDTF">2022-05-01T21:16:00Z</dcterms:modified>
</cp:coreProperties>
</file>